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8E08F" w14:textId="02764251" w:rsidR="00E94420" w:rsidRPr="007C04B3" w:rsidRDefault="00E94420" w:rsidP="00293EEE">
      <w:pPr>
        <w:spacing w:before="100" w:beforeAutospacing="1" w:after="100" w:afterAutospacing="1" w:line="240" w:lineRule="auto"/>
        <w:rPr>
          <w:rFonts w:ascii="Arial Narrow" w:hAnsi="Arial Narrow"/>
        </w:rPr>
      </w:pPr>
      <w:r w:rsidRPr="007C04B3">
        <w:rPr>
          <w:rFonts w:ascii="Arial Narrow" w:hAnsi="Arial Narrow"/>
          <w:b/>
          <w:bCs/>
        </w:rPr>
        <w:t>POSITION:</w:t>
      </w:r>
      <w:r w:rsidRPr="007C04B3">
        <w:rPr>
          <w:rFonts w:ascii="Arial Narrow" w:hAnsi="Arial Narrow"/>
          <w:b/>
          <w:bCs/>
        </w:rPr>
        <w:tab/>
      </w:r>
      <w:r w:rsidRPr="007C04B3">
        <w:rPr>
          <w:rFonts w:ascii="Arial Narrow" w:hAnsi="Arial Narrow"/>
          <w:b/>
          <w:bCs/>
        </w:rPr>
        <w:tab/>
      </w:r>
      <w:r w:rsidRPr="007C04B3">
        <w:rPr>
          <w:rFonts w:ascii="Arial Narrow" w:hAnsi="Arial Narrow"/>
          <w:b/>
          <w:bCs/>
        </w:rPr>
        <w:tab/>
      </w:r>
      <w:r w:rsidRPr="007C04B3">
        <w:rPr>
          <w:rFonts w:ascii="Arial Narrow" w:hAnsi="Arial Narrow"/>
          <w:b/>
          <w:bCs/>
        </w:rPr>
        <w:tab/>
      </w:r>
      <w:r w:rsidRPr="007C04B3">
        <w:rPr>
          <w:rFonts w:ascii="Arial Narrow" w:hAnsi="Arial Narrow"/>
        </w:rPr>
        <w:t xml:space="preserve">      </w:t>
      </w:r>
      <w:r w:rsidR="00D82D1B" w:rsidRPr="007C04B3">
        <w:rPr>
          <w:rFonts w:ascii="Arial Narrow" w:hAnsi="Arial Narrow"/>
        </w:rPr>
        <w:tab/>
      </w:r>
      <w:r w:rsidR="00DA01F6" w:rsidRPr="007C04B3">
        <w:rPr>
          <w:rFonts w:ascii="Arial Narrow" w:hAnsi="Arial Narrow"/>
          <w:b/>
        </w:rPr>
        <w:t xml:space="preserve">Communications </w:t>
      </w:r>
      <w:r w:rsidR="00245A4D">
        <w:rPr>
          <w:rFonts w:ascii="Arial Narrow" w:hAnsi="Arial Narrow"/>
          <w:b/>
        </w:rPr>
        <w:t>Coordinator</w:t>
      </w:r>
    </w:p>
    <w:p w14:paraId="77BBB20D" w14:textId="77777777" w:rsidR="006B29EA" w:rsidRPr="007C04B3" w:rsidRDefault="006B29EA" w:rsidP="00293EEE">
      <w:pPr>
        <w:spacing w:before="100" w:beforeAutospacing="1" w:after="100" w:afterAutospacing="1" w:line="240" w:lineRule="auto"/>
        <w:rPr>
          <w:rFonts w:ascii="Arial Narrow" w:hAnsi="Arial Narrow"/>
        </w:rPr>
      </w:pPr>
      <w:r w:rsidRPr="007C04B3">
        <w:rPr>
          <w:rFonts w:ascii="Arial Narrow" w:hAnsi="Arial Narrow"/>
          <w:b/>
        </w:rPr>
        <w:t>STATUS:</w:t>
      </w:r>
      <w:r w:rsidRPr="007C04B3">
        <w:rPr>
          <w:rFonts w:ascii="Arial Narrow" w:hAnsi="Arial Narrow"/>
        </w:rPr>
        <w:tab/>
      </w:r>
      <w:r w:rsidRPr="007C04B3">
        <w:rPr>
          <w:rFonts w:ascii="Arial Narrow" w:hAnsi="Arial Narrow"/>
        </w:rPr>
        <w:tab/>
      </w:r>
      <w:r w:rsidRPr="007C04B3">
        <w:rPr>
          <w:rFonts w:ascii="Arial Narrow" w:hAnsi="Arial Narrow"/>
        </w:rPr>
        <w:tab/>
      </w:r>
      <w:r w:rsidRPr="007C04B3">
        <w:rPr>
          <w:rFonts w:ascii="Arial Narrow" w:hAnsi="Arial Narrow"/>
        </w:rPr>
        <w:tab/>
      </w:r>
      <w:r w:rsidRPr="007C04B3">
        <w:rPr>
          <w:rFonts w:ascii="Arial Narrow" w:hAnsi="Arial Narrow"/>
        </w:rPr>
        <w:tab/>
      </w:r>
      <w:r w:rsidRPr="007C04B3">
        <w:rPr>
          <w:rFonts w:ascii="Arial Narrow" w:hAnsi="Arial Narrow"/>
        </w:rPr>
        <w:tab/>
      </w:r>
      <w:r w:rsidR="00F33EE4" w:rsidRPr="007C04B3">
        <w:rPr>
          <w:rFonts w:ascii="Arial Narrow" w:hAnsi="Arial Narrow"/>
        </w:rPr>
        <w:t>Full – time, regular / exempt</w:t>
      </w:r>
    </w:p>
    <w:p w14:paraId="76AA9056" w14:textId="77777777" w:rsidR="00AD05EF" w:rsidRPr="007C04B3" w:rsidRDefault="00AD05EF" w:rsidP="00293EEE">
      <w:pPr>
        <w:spacing w:before="100" w:beforeAutospacing="1" w:after="100" w:afterAutospacing="1" w:line="240" w:lineRule="auto"/>
        <w:rPr>
          <w:rFonts w:ascii="Arial Narrow" w:hAnsi="Arial Narrow"/>
        </w:rPr>
      </w:pPr>
      <w:r w:rsidRPr="007C04B3">
        <w:rPr>
          <w:rFonts w:ascii="Arial Narrow" w:hAnsi="Arial Narrow"/>
          <w:b/>
        </w:rPr>
        <w:t>SALARY RANGE:</w:t>
      </w:r>
      <w:r w:rsidRPr="007C04B3">
        <w:rPr>
          <w:rFonts w:ascii="Arial Narrow" w:hAnsi="Arial Narrow"/>
        </w:rPr>
        <w:tab/>
      </w:r>
      <w:r w:rsidRPr="007C04B3">
        <w:rPr>
          <w:rFonts w:ascii="Arial Narrow" w:hAnsi="Arial Narrow"/>
        </w:rPr>
        <w:tab/>
      </w:r>
      <w:r w:rsidRPr="007C04B3">
        <w:rPr>
          <w:rFonts w:ascii="Arial Narrow" w:hAnsi="Arial Narrow"/>
        </w:rPr>
        <w:tab/>
      </w:r>
      <w:r w:rsidRPr="007C04B3">
        <w:rPr>
          <w:rFonts w:ascii="Arial Narrow" w:hAnsi="Arial Narrow"/>
        </w:rPr>
        <w:tab/>
      </w:r>
      <w:r w:rsidR="00F33EE4" w:rsidRPr="002A5982">
        <w:rPr>
          <w:rFonts w:ascii="Arial Narrow" w:hAnsi="Arial Narrow"/>
          <w:highlight w:val="yellow"/>
        </w:rPr>
        <w:t>$</w:t>
      </w:r>
      <w:r w:rsidR="00443E3B" w:rsidRPr="002A5982">
        <w:rPr>
          <w:rFonts w:ascii="Arial Narrow" w:hAnsi="Arial Narrow"/>
          <w:highlight w:val="yellow"/>
        </w:rPr>
        <w:t>4</w:t>
      </w:r>
      <w:r w:rsidR="00F33EE4" w:rsidRPr="002A5982">
        <w:rPr>
          <w:rFonts w:ascii="Arial Narrow" w:hAnsi="Arial Narrow"/>
          <w:highlight w:val="yellow"/>
        </w:rPr>
        <w:t>0,000 - $</w:t>
      </w:r>
      <w:r w:rsidR="00443E3B" w:rsidRPr="002A5982">
        <w:rPr>
          <w:rFonts w:ascii="Arial Narrow" w:hAnsi="Arial Narrow"/>
          <w:highlight w:val="yellow"/>
        </w:rPr>
        <w:t>4</w:t>
      </w:r>
      <w:r w:rsidR="00F33EE4" w:rsidRPr="002A5982">
        <w:rPr>
          <w:rFonts w:ascii="Arial Narrow" w:hAnsi="Arial Narrow"/>
          <w:highlight w:val="yellow"/>
        </w:rPr>
        <w:t>5,000</w:t>
      </w:r>
    </w:p>
    <w:p w14:paraId="08701793" w14:textId="6481A1CB" w:rsidR="00E94420" w:rsidRPr="007C04B3" w:rsidRDefault="00E94420" w:rsidP="00293EEE">
      <w:pPr>
        <w:spacing w:before="100" w:beforeAutospacing="1" w:after="100" w:afterAutospacing="1" w:line="240" w:lineRule="auto"/>
        <w:rPr>
          <w:rFonts w:ascii="Arial Narrow" w:hAnsi="Arial Narrow"/>
        </w:rPr>
      </w:pPr>
      <w:r w:rsidRPr="007C04B3">
        <w:rPr>
          <w:rFonts w:ascii="Arial Narrow" w:hAnsi="Arial Narrow"/>
          <w:b/>
          <w:bCs/>
        </w:rPr>
        <w:t>LOCATION:</w:t>
      </w:r>
      <w:r w:rsidRPr="007C04B3">
        <w:rPr>
          <w:rFonts w:ascii="Arial Narrow" w:hAnsi="Arial Narrow"/>
        </w:rPr>
        <w:t xml:space="preserve">                                    </w:t>
      </w:r>
      <w:r w:rsidR="007C04B3">
        <w:rPr>
          <w:rFonts w:ascii="Arial Narrow" w:hAnsi="Arial Narrow"/>
        </w:rPr>
        <w:t xml:space="preserve">  </w:t>
      </w:r>
      <w:r w:rsidRPr="007C04B3">
        <w:rPr>
          <w:rFonts w:ascii="Arial Narrow" w:hAnsi="Arial Narrow"/>
        </w:rPr>
        <w:t>  </w:t>
      </w:r>
      <w:r w:rsidR="0092698E" w:rsidRPr="007C04B3">
        <w:rPr>
          <w:rFonts w:ascii="Arial Narrow" w:hAnsi="Arial Narrow"/>
        </w:rPr>
        <w:t>South Carolina</w:t>
      </w:r>
      <w:r w:rsidR="009E6F3E">
        <w:rPr>
          <w:rFonts w:ascii="Arial Narrow" w:hAnsi="Arial Narrow"/>
        </w:rPr>
        <w:t xml:space="preserve"> (Columbia preferred)</w:t>
      </w:r>
    </w:p>
    <w:p w14:paraId="4F451E45" w14:textId="77777777" w:rsidR="00E94420" w:rsidRPr="007C04B3" w:rsidRDefault="00E94420" w:rsidP="006930AD">
      <w:pPr>
        <w:spacing w:after="0" w:line="240" w:lineRule="auto"/>
        <w:rPr>
          <w:rFonts w:ascii="Arial Narrow" w:hAnsi="Arial Narrow"/>
        </w:rPr>
      </w:pPr>
      <w:r w:rsidRPr="007C04B3">
        <w:rPr>
          <w:rFonts w:ascii="Arial Narrow" w:hAnsi="Arial Narrow"/>
          <w:b/>
          <w:bCs/>
        </w:rPr>
        <w:t>ABOUT SOUTH CAROLINA COMMUNITY LOAN FUND</w:t>
      </w:r>
    </w:p>
    <w:p w14:paraId="617487B4" w14:textId="39D4A6E1" w:rsidR="002475F4" w:rsidRPr="007C04B3" w:rsidRDefault="002475F4" w:rsidP="006930AD">
      <w:pPr>
        <w:spacing w:after="0" w:line="240" w:lineRule="auto"/>
        <w:rPr>
          <w:rFonts w:ascii="Arial Narrow" w:hAnsi="Arial Narrow"/>
        </w:rPr>
      </w:pPr>
      <w:r w:rsidRPr="007C04B3">
        <w:rPr>
          <w:rFonts w:ascii="Arial Narrow" w:hAnsi="Arial Narrow"/>
        </w:rPr>
        <w:t xml:space="preserve">South Carolina Community Loan Fund (SCCLF) is a </w:t>
      </w:r>
      <w:r w:rsidR="00343A9D">
        <w:rPr>
          <w:rFonts w:ascii="Arial Narrow" w:hAnsi="Arial Narrow"/>
        </w:rPr>
        <w:t xml:space="preserve">statewide, nonprofit </w:t>
      </w:r>
      <w:r w:rsidRPr="007C04B3">
        <w:rPr>
          <w:rFonts w:ascii="Arial Narrow" w:hAnsi="Arial Narrow"/>
        </w:rPr>
        <w:t xml:space="preserve">Community Development Financial Institution (CDFI) </w:t>
      </w:r>
      <w:r w:rsidR="007C04B3">
        <w:rPr>
          <w:rFonts w:ascii="Arial Narrow" w:hAnsi="Arial Narrow"/>
        </w:rPr>
        <w:t>with offices in Charleston, Columbia, and Spartanburg</w:t>
      </w:r>
      <w:r w:rsidR="00356666">
        <w:rPr>
          <w:rFonts w:ascii="Arial Narrow" w:hAnsi="Arial Narrow"/>
        </w:rPr>
        <w:t>.</w:t>
      </w:r>
      <w:r w:rsidR="00343A9D">
        <w:rPr>
          <w:rFonts w:ascii="Arial Narrow" w:hAnsi="Arial Narrow"/>
        </w:rPr>
        <w:t xml:space="preserve"> </w:t>
      </w:r>
      <w:r w:rsidR="003626D5">
        <w:rPr>
          <w:rFonts w:ascii="Arial Narrow" w:hAnsi="Arial Narrow"/>
        </w:rPr>
        <w:t>SCCLF’s mission is t</w:t>
      </w:r>
      <w:r w:rsidR="003626D5" w:rsidRPr="003626D5">
        <w:rPr>
          <w:rFonts w:ascii="Arial Narrow" w:hAnsi="Arial Narrow"/>
        </w:rPr>
        <w:t>o advance equitable access to capital by providing loans, technical assistance, and advocacy for affordable housing, healthy food, community facilities, and community business enterprises.</w:t>
      </w:r>
      <w:r w:rsidR="003626D5">
        <w:rPr>
          <w:rFonts w:ascii="Arial Narrow" w:hAnsi="Arial Narrow"/>
        </w:rPr>
        <w:t xml:space="preserve"> </w:t>
      </w:r>
      <w:r w:rsidR="00356666" w:rsidRPr="00356666">
        <w:rPr>
          <w:rFonts w:ascii="Arial Narrow" w:hAnsi="Arial Narrow"/>
        </w:rPr>
        <w:t>Acknowledging that the need for our work is rooted in generations of injustice and disinvestment, we focus on serving people of color, women, low-income individuals, and those in rural communities.</w:t>
      </w:r>
    </w:p>
    <w:p w14:paraId="290DB7D4" w14:textId="77777777" w:rsidR="003F2B40" w:rsidRPr="007C04B3" w:rsidRDefault="003F2B40" w:rsidP="00293EEE">
      <w:pPr>
        <w:spacing w:after="0" w:line="240" w:lineRule="auto"/>
        <w:rPr>
          <w:rFonts w:ascii="Arial Narrow" w:hAnsi="Arial Narrow"/>
          <w:color w:val="1F497D"/>
        </w:rPr>
      </w:pPr>
    </w:p>
    <w:p w14:paraId="7CB42484" w14:textId="2BC2E563" w:rsidR="00343A9D" w:rsidRPr="00343A9D" w:rsidRDefault="00E94420" w:rsidP="00343A9D">
      <w:pPr>
        <w:rPr>
          <w:rFonts w:ascii="Arial Narrow" w:eastAsia="Arial Narrow" w:hAnsi="Arial Narrow" w:cs="Times New Roman"/>
          <w:spacing w:val="-2"/>
        </w:rPr>
      </w:pPr>
      <w:r w:rsidRPr="007C04B3">
        <w:rPr>
          <w:rFonts w:ascii="Arial Narrow" w:hAnsi="Arial Narrow"/>
          <w:b/>
          <w:bCs/>
        </w:rPr>
        <w:t>JOB DESCRIPTION</w:t>
      </w:r>
      <w:r w:rsidR="00882FC5" w:rsidRPr="007C04B3">
        <w:rPr>
          <w:rFonts w:ascii="Arial Narrow" w:hAnsi="Arial Narrow"/>
        </w:rPr>
        <w:t xml:space="preserve">: </w:t>
      </w:r>
      <w:r w:rsidR="00343A9D">
        <w:rPr>
          <w:rFonts w:ascii="Arial Narrow" w:hAnsi="Arial Narrow"/>
        </w:rPr>
        <w:t xml:space="preserve">SCCLF’s </w:t>
      </w:r>
      <w:r w:rsidR="00DA01F6" w:rsidRPr="007C04B3">
        <w:rPr>
          <w:rFonts w:ascii="Arial Narrow" w:hAnsi="Arial Narrow"/>
          <w:b/>
        </w:rPr>
        <w:t xml:space="preserve">Communications </w:t>
      </w:r>
      <w:r w:rsidR="00630E41">
        <w:rPr>
          <w:rFonts w:ascii="Arial Narrow" w:hAnsi="Arial Narrow"/>
          <w:b/>
        </w:rPr>
        <w:t>Coordinator</w:t>
      </w:r>
      <w:r w:rsidR="007155A4" w:rsidRPr="007C04B3">
        <w:rPr>
          <w:rFonts w:ascii="Arial Narrow" w:hAnsi="Arial Narrow"/>
        </w:rPr>
        <w:t xml:space="preserve"> </w:t>
      </w:r>
      <w:r w:rsidR="00F33EE4" w:rsidRPr="007C04B3">
        <w:rPr>
          <w:rFonts w:ascii="Arial Narrow" w:hAnsi="Arial Narrow"/>
        </w:rPr>
        <w:t xml:space="preserve">actively works with the </w:t>
      </w:r>
      <w:r w:rsidR="003F78E2" w:rsidRPr="007C04B3">
        <w:rPr>
          <w:rFonts w:ascii="Arial Narrow" w:hAnsi="Arial Narrow"/>
        </w:rPr>
        <w:t xml:space="preserve">Communications Director to </w:t>
      </w:r>
      <w:r w:rsidR="00F33EE4" w:rsidRPr="007C04B3">
        <w:rPr>
          <w:rFonts w:ascii="Arial Narrow" w:hAnsi="Arial Narrow"/>
        </w:rPr>
        <w:t>implement an annual comm</w:t>
      </w:r>
      <w:r w:rsidR="001C38CE" w:rsidRPr="007C04B3">
        <w:rPr>
          <w:rFonts w:ascii="Arial Narrow" w:hAnsi="Arial Narrow"/>
        </w:rPr>
        <w:t xml:space="preserve">unications and marketing plan. </w:t>
      </w:r>
      <w:r w:rsidR="00343A9D">
        <w:rPr>
          <w:rFonts w:ascii="Arial Narrow" w:hAnsi="Arial Narrow"/>
        </w:rPr>
        <w:t>The Communications Coordinator s</w:t>
      </w:r>
      <w:r w:rsidR="000273E5">
        <w:rPr>
          <w:rFonts w:ascii="Arial Narrow" w:hAnsi="Arial Narrow"/>
        </w:rPr>
        <w:t xml:space="preserve">upports </w:t>
      </w:r>
      <w:r w:rsidR="003F78E2" w:rsidRPr="007C04B3">
        <w:rPr>
          <w:rFonts w:ascii="Arial Narrow" w:hAnsi="Arial Narrow"/>
          <w:lang w:val="en"/>
        </w:rPr>
        <w:t>SCCLF's day to day communications, marketing and PR activities to increase the visibility of the organization’s brand, mission, and work throughout South Carolina.</w:t>
      </w:r>
      <w:r w:rsidR="00F33EE4" w:rsidRPr="007C04B3">
        <w:rPr>
          <w:rFonts w:ascii="Arial Narrow" w:hAnsi="Arial Narrow"/>
        </w:rPr>
        <w:t xml:space="preserve"> </w:t>
      </w:r>
      <w:r w:rsidR="00343A9D">
        <w:rPr>
          <w:rFonts w:ascii="Arial Narrow" w:hAnsi="Arial Narrow"/>
        </w:rPr>
        <w:t>This person is r</w:t>
      </w:r>
      <w:r w:rsidR="00F33EE4" w:rsidRPr="007C04B3">
        <w:rPr>
          <w:rFonts w:ascii="Arial Narrow" w:hAnsi="Arial Narrow"/>
        </w:rPr>
        <w:t xml:space="preserve">esponsible for </w:t>
      </w:r>
      <w:r w:rsidR="00D55F2B" w:rsidRPr="007C04B3">
        <w:rPr>
          <w:rFonts w:ascii="Arial Narrow" w:hAnsi="Arial Narrow"/>
        </w:rPr>
        <w:t xml:space="preserve">telling SCCLF’s story and </w:t>
      </w:r>
      <w:r w:rsidR="00F33EE4" w:rsidRPr="007C04B3">
        <w:rPr>
          <w:rFonts w:ascii="Arial Narrow" w:hAnsi="Arial Narrow"/>
        </w:rPr>
        <w:t xml:space="preserve">providing deeper and consistent messaging across all </w:t>
      </w:r>
      <w:r w:rsidR="00443E3B" w:rsidRPr="007C04B3">
        <w:rPr>
          <w:rFonts w:ascii="Arial Narrow" w:hAnsi="Arial Narrow"/>
        </w:rPr>
        <w:t>SC</w:t>
      </w:r>
      <w:r w:rsidR="00F33EE4" w:rsidRPr="007C04B3">
        <w:rPr>
          <w:rFonts w:ascii="Arial Narrow" w:hAnsi="Arial Narrow"/>
        </w:rPr>
        <w:t>CLF communications channels</w:t>
      </w:r>
      <w:r w:rsidR="003F78E2" w:rsidRPr="007C04B3">
        <w:rPr>
          <w:rFonts w:ascii="Arial Narrow" w:hAnsi="Arial Narrow"/>
        </w:rPr>
        <w:t xml:space="preserve">. </w:t>
      </w:r>
      <w:r w:rsidR="003F78E2" w:rsidRPr="007C04B3">
        <w:rPr>
          <w:rFonts w:ascii="Arial Narrow" w:eastAsia="Arial Narrow" w:hAnsi="Arial Narrow" w:cs="Times New Roman"/>
        </w:rPr>
        <w:t>The</w:t>
      </w:r>
      <w:r w:rsidR="003F78E2" w:rsidRPr="007C04B3">
        <w:rPr>
          <w:rFonts w:ascii="Arial Narrow" w:eastAsia="Arial Narrow" w:hAnsi="Arial Narrow" w:cs="Times New Roman"/>
          <w:spacing w:val="-10"/>
        </w:rPr>
        <w:t xml:space="preserve"> </w:t>
      </w:r>
      <w:r w:rsidR="003F78E2" w:rsidRPr="007C04B3">
        <w:rPr>
          <w:rFonts w:ascii="Arial Narrow" w:eastAsia="Arial Narrow" w:hAnsi="Arial Narrow" w:cs="Times New Roman"/>
          <w:spacing w:val="-1"/>
        </w:rPr>
        <w:t>successful</w:t>
      </w:r>
      <w:r w:rsidR="003F78E2" w:rsidRPr="007C04B3">
        <w:rPr>
          <w:rFonts w:ascii="Arial Narrow" w:eastAsia="Arial Narrow" w:hAnsi="Arial Narrow" w:cs="Times New Roman"/>
          <w:spacing w:val="-12"/>
        </w:rPr>
        <w:t xml:space="preserve"> </w:t>
      </w:r>
      <w:r w:rsidR="003F78E2" w:rsidRPr="007C04B3">
        <w:rPr>
          <w:rFonts w:ascii="Arial Narrow" w:eastAsia="Arial Narrow" w:hAnsi="Arial Narrow" w:cs="Times New Roman"/>
          <w:spacing w:val="-1"/>
        </w:rPr>
        <w:t>candidate</w:t>
      </w:r>
      <w:r w:rsidR="003F78E2" w:rsidRPr="007C04B3">
        <w:rPr>
          <w:rFonts w:ascii="Arial Narrow" w:eastAsia="Arial Narrow" w:hAnsi="Arial Narrow" w:cs="Times New Roman"/>
          <w:spacing w:val="-10"/>
        </w:rPr>
        <w:t xml:space="preserve"> </w:t>
      </w:r>
      <w:r w:rsidR="003F78E2" w:rsidRPr="007C04B3">
        <w:rPr>
          <w:rFonts w:ascii="Arial Narrow" w:eastAsia="Arial Narrow" w:hAnsi="Arial Narrow" w:cs="Times New Roman"/>
          <w:spacing w:val="-2"/>
        </w:rPr>
        <w:t>will</w:t>
      </w:r>
      <w:r w:rsidR="003F78E2" w:rsidRPr="007C04B3">
        <w:rPr>
          <w:rFonts w:ascii="Arial Narrow" w:eastAsia="Arial Narrow" w:hAnsi="Arial Narrow" w:cs="Times New Roman"/>
          <w:spacing w:val="-9"/>
        </w:rPr>
        <w:t xml:space="preserve"> </w:t>
      </w:r>
      <w:r w:rsidR="003F78E2" w:rsidRPr="007C04B3">
        <w:rPr>
          <w:rFonts w:ascii="Arial Narrow" w:eastAsia="Arial Narrow" w:hAnsi="Arial Narrow" w:cs="Times New Roman"/>
          <w:spacing w:val="-2"/>
        </w:rPr>
        <w:t>be</w:t>
      </w:r>
      <w:r w:rsidR="003F78E2" w:rsidRPr="007C04B3">
        <w:rPr>
          <w:rFonts w:ascii="Arial Narrow" w:eastAsia="Arial Narrow" w:hAnsi="Arial Narrow" w:cs="Times New Roman"/>
          <w:spacing w:val="-10"/>
        </w:rPr>
        <w:t xml:space="preserve"> </w:t>
      </w:r>
      <w:r w:rsidR="003F78E2" w:rsidRPr="007C04B3">
        <w:rPr>
          <w:rFonts w:ascii="Arial Narrow" w:eastAsia="Arial Narrow" w:hAnsi="Arial Narrow" w:cs="Times New Roman"/>
        </w:rPr>
        <w:t>a</w:t>
      </w:r>
      <w:r w:rsidR="003F78E2" w:rsidRPr="007C04B3">
        <w:rPr>
          <w:rFonts w:ascii="Arial Narrow" w:eastAsia="Arial Narrow" w:hAnsi="Arial Narrow" w:cs="Times New Roman"/>
          <w:spacing w:val="-10"/>
        </w:rPr>
        <w:t xml:space="preserve"> </w:t>
      </w:r>
      <w:r w:rsidR="003F78E2" w:rsidRPr="007C04B3">
        <w:rPr>
          <w:rFonts w:ascii="Arial Narrow" w:eastAsia="Arial Narrow" w:hAnsi="Arial Narrow" w:cs="Times New Roman"/>
          <w:spacing w:val="-1"/>
        </w:rPr>
        <w:t>self-starter</w:t>
      </w:r>
      <w:r w:rsidR="003F78E2" w:rsidRPr="007C04B3">
        <w:rPr>
          <w:rFonts w:ascii="Arial Narrow" w:eastAsia="Arial Narrow" w:hAnsi="Arial Narrow" w:cs="Times New Roman"/>
          <w:spacing w:val="-10"/>
        </w:rPr>
        <w:t xml:space="preserve"> </w:t>
      </w:r>
      <w:r w:rsidR="003F78E2" w:rsidRPr="007C04B3">
        <w:rPr>
          <w:rFonts w:ascii="Arial Narrow" w:eastAsia="Arial Narrow" w:hAnsi="Arial Narrow" w:cs="Times New Roman"/>
          <w:spacing w:val="-1"/>
        </w:rPr>
        <w:t>who</w:t>
      </w:r>
      <w:r w:rsidR="003F78E2" w:rsidRPr="007C04B3">
        <w:rPr>
          <w:rFonts w:ascii="Arial Narrow" w:eastAsia="Arial Narrow" w:hAnsi="Arial Narrow" w:cs="Times New Roman"/>
          <w:spacing w:val="-10"/>
        </w:rPr>
        <w:t xml:space="preserve"> </w:t>
      </w:r>
      <w:proofErr w:type="gramStart"/>
      <w:r w:rsidR="003F78E2" w:rsidRPr="007C04B3">
        <w:rPr>
          <w:rFonts w:ascii="Arial Narrow" w:eastAsia="Arial Narrow" w:hAnsi="Arial Narrow" w:cs="Times New Roman"/>
          <w:spacing w:val="-1"/>
        </w:rPr>
        <w:t>has</w:t>
      </w:r>
      <w:r w:rsidR="003F78E2" w:rsidRPr="007C04B3">
        <w:rPr>
          <w:rFonts w:ascii="Arial Narrow" w:eastAsia="Arial Narrow" w:hAnsi="Arial Narrow" w:cs="Times New Roman"/>
          <w:spacing w:val="-9"/>
        </w:rPr>
        <w:t xml:space="preserve"> </w:t>
      </w:r>
      <w:r w:rsidR="003F78E2" w:rsidRPr="007C04B3">
        <w:rPr>
          <w:rFonts w:ascii="Arial Narrow" w:eastAsia="Arial Narrow" w:hAnsi="Arial Narrow" w:cs="Times New Roman"/>
        </w:rPr>
        <w:t>the</w:t>
      </w:r>
      <w:r w:rsidR="003F78E2" w:rsidRPr="007C04B3">
        <w:rPr>
          <w:rFonts w:ascii="Arial Narrow" w:eastAsia="Arial Narrow" w:hAnsi="Arial Narrow" w:cs="Times New Roman"/>
          <w:spacing w:val="-12"/>
        </w:rPr>
        <w:t xml:space="preserve"> </w:t>
      </w:r>
      <w:r w:rsidR="003F78E2" w:rsidRPr="007C04B3">
        <w:rPr>
          <w:rFonts w:ascii="Arial Narrow" w:eastAsia="Arial Narrow" w:hAnsi="Arial Narrow" w:cs="Times New Roman"/>
          <w:spacing w:val="-1"/>
        </w:rPr>
        <w:t>ability</w:t>
      </w:r>
      <w:r w:rsidR="003F78E2" w:rsidRPr="007C04B3">
        <w:rPr>
          <w:rFonts w:ascii="Arial Narrow" w:eastAsia="Arial Narrow" w:hAnsi="Arial Narrow" w:cs="Times New Roman"/>
          <w:spacing w:val="-9"/>
        </w:rPr>
        <w:t xml:space="preserve"> </w:t>
      </w:r>
      <w:r w:rsidR="003F78E2" w:rsidRPr="007C04B3">
        <w:rPr>
          <w:rFonts w:ascii="Arial Narrow" w:eastAsia="Arial Narrow" w:hAnsi="Arial Narrow" w:cs="Times New Roman"/>
        </w:rPr>
        <w:t>to</w:t>
      </w:r>
      <w:proofErr w:type="gramEnd"/>
      <w:r w:rsidR="003F78E2" w:rsidRPr="007C04B3">
        <w:rPr>
          <w:rFonts w:ascii="Arial Narrow" w:eastAsia="Arial Narrow" w:hAnsi="Arial Narrow" w:cs="Times New Roman"/>
          <w:spacing w:val="-10"/>
        </w:rPr>
        <w:t xml:space="preserve"> </w:t>
      </w:r>
      <w:r w:rsidR="003F78E2" w:rsidRPr="007C04B3">
        <w:rPr>
          <w:rFonts w:ascii="Arial Narrow" w:eastAsia="Arial Narrow" w:hAnsi="Arial Narrow" w:cs="Times New Roman"/>
          <w:spacing w:val="-1"/>
        </w:rPr>
        <w:t>work</w:t>
      </w:r>
      <w:r w:rsidR="003F78E2" w:rsidRPr="007C04B3">
        <w:rPr>
          <w:rFonts w:ascii="Arial Narrow" w:eastAsia="Arial Narrow" w:hAnsi="Arial Narrow" w:cs="Times New Roman"/>
          <w:spacing w:val="-12"/>
        </w:rPr>
        <w:t xml:space="preserve"> </w:t>
      </w:r>
      <w:r w:rsidR="003F78E2" w:rsidRPr="007C04B3">
        <w:rPr>
          <w:rFonts w:ascii="Arial Narrow" w:eastAsia="Arial Narrow" w:hAnsi="Arial Narrow" w:cs="Times New Roman"/>
          <w:spacing w:val="-1"/>
        </w:rPr>
        <w:t>independently</w:t>
      </w:r>
      <w:r w:rsidR="003F78E2" w:rsidRPr="007C04B3">
        <w:rPr>
          <w:rFonts w:ascii="Arial Narrow" w:eastAsia="Arial Narrow" w:hAnsi="Arial Narrow" w:cs="Times New Roman"/>
          <w:spacing w:val="-9"/>
        </w:rPr>
        <w:t xml:space="preserve"> </w:t>
      </w:r>
      <w:r w:rsidR="003F78E2" w:rsidRPr="007C04B3">
        <w:rPr>
          <w:rFonts w:ascii="Arial Narrow" w:eastAsia="Arial Narrow" w:hAnsi="Arial Narrow" w:cs="Times New Roman"/>
          <w:spacing w:val="-2"/>
        </w:rPr>
        <w:t>as</w:t>
      </w:r>
      <w:r w:rsidR="003F78E2" w:rsidRPr="007C04B3">
        <w:rPr>
          <w:rFonts w:ascii="Arial Narrow" w:eastAsia="Arial Narrow" w:hAnsi="Arial Narrow" w:cs="Times New Roman"/>
          <w:spacing w:val="-9"/>
        </w:rPr>
        <w:t xml:space="preserve"> </w:t>
      </w:r>
      <w:r w:rsidR="003F78E2" w:rsidRPr="007C04B3">
        <w:rPr>
          <w:rFonts w:ascii="Arial Narrow" w:eastAsia="Arial Narrow" w:hAnsi="Arial Narrow" w:cs="Times New Roman"/>
          <w:spacing w:val="-1"/>
        </w:rPr>
        <w:t>well</w:t>
      </w:r>
      <w:r w:rsidR="003F78E2" w:rsidRPr="007C04B3">
        <w:rPr>
          <w:rFonts w:ascii="Arial Narrow" w:eastAsia="Arial Narrow" w:hAnsi="Arial Narrow" w:cs="Times New Roman"/>
          <w:spacing w:val="-9"/>
        </w:rPr>
        <w:t xml:space="preserve"> </w:t>
      </w:r>
      <w:r w:rsidR="003F78E2" w:rsidRPr="007C04B3">
        <w:rPr>
          <w:rFonts w:ascii="Arial Narrow" w:eastAsia="Arial Narrow" w:hAnsi="Arial Narrow" w:cs="Times New Roman"/>
        </w:rPr>
        <w:t>as</w:t>
      </w:r>
      <w:r w:rsidR="003F78E2" w:rsidRPr="007C04B3">
        <w:rPr>
          <w:rFonts w:ascii="Arial Narrow" w:eastAsia="Arial Narrow" w:hAnsi="Arial Narrow" w:cs="Times New Roman"/>
          <w:spacing w:val="-12"/>
        </w:rPr>
        <w:t xml:space="preserve"> </w:t>
      </w:r>
      <w:r w:rsidR="003F78E2" w:rsidRPr="007C04B3">
        <w:rPr>
          <w:rFonts w:ascii="Arial Narrow" w:eastAsia="Arial Narrow" w:hAnsi="Arial Narrow" w:cs="Times New Roman"/>
          <w:spacing w:val="-1"/>
        </w:rPr>
        <w:t>part</w:t>
      </w:r>
      <w:r w:rsidR="003F78E2" w:rsidRPr="007C04B3">
        <w:rPr>
          <w:rFonts w:ascii="Arial Narrow" w:eastAsia="Arial Narrow" w:hAnsi="Arial Narrow" w:cs="Times New Roman"/>
          <w:spacing w:val="-10"/>
        </w:rPr>
        <w:t xml:space="preserve"> </w:t>
      </w:r>
      <w:r w:rsidR="003F78E2" w:rsidRPr="007C04B3">
        <w:rPr>
          <w:rFonts w:ascii="Arial Narrow" w:eastAsia="Arial Narrow" w:hAnsi="Arial Narrow" w:cs="Times New Roman"/>
          <w:spacing w:val="-1"/>
        </w:rPr>
        <w:t>of</w:t>
      </w:r>
      <w:r w:rsidR="003F78E2" w:rsidRPr="007C04B3">
        <w:rPr>
          <w:rFonts w:ascii="Arial Narrow" w:eastAsia="Arial Narrow" w:hAnsi="Arial Narrow" w:cs="Times New Roman"/>
          <w:spacing w:val="-10"/>
        </w:rPr>
        <w:t xml:space="preserve"> </w:t>
      </w:r>
      <w:r w:rsidR="003F78E2" w:rsidRPr="007C04B3">
        <w:rPr>
          <w:rFonts w:ascii="Arial Narrow" w:eastAsia="Arial Narrow" w:hAnsi="Arial Narrow" w:cs="Times New Roman"/>
        </w:rPr>
        <w:t>a</w:t>
      </w:r>
      <w:r w:rsidR="003F78E2" w:rsidRPr="007C04B3">
        <w:rPr>
          <w:rFonts w:ascii="Arial Narrow" w:eastAsia="Arial Narrow" w:hAnsi="Arial Narrow" w:cs="Times New Roman"/>
          <w:spacing w:val="-10"/>
        </w:rPr>
        <w:t xml:space="preserve"> </w:t>
      </w:r>
      <w:r w:rsidR="003F78E2" w:rsidRPr="007C04B3">
        <w:rPr>
          <w:rFonts w:ascii="Arial Narrow" w:eastAsia="Arial Narrow" w:hAnsi="Arial Narrow" w:cs="Times New Roman"/>
          <w:spacing w:val="-1"/>
        </w:rPr>
        <w:t>team</w:t>
      </w:r>
      <w:r w:rsidR="003F78E2" w:rsidRPr="007C04B3">
        <w:rPr>
          <w:rFonts w:ascii="Arial Narrow" w:eastAsia="Arial Narrow" w:hAnsi="Arial Narrow" w:cs="Times New Roman"/>
          <w:spacing w:val="-9"/>
        </w:rPr>
        <w:t xml:space="preserve"> </w:t>
      </w:r>
      <w:r w:rsidR="003F78E2" w:rsidRPr="007C04B3">
        <w:rPr>
          <w:rFonts w:ascii="Arial Narrow" w:eastAsia="Arial Narrow" w:hAnsi="Arial Narrow" w:cs="Times New Roman"/>
          <w:spacing w:val="-1"/>
        </w:rPr>
        <w:t>and</w:t>
      </w:r>
      <w:r w:rsidR="003F78E2" w:rsidRPr="007C04B3">
        <w:rPr>
          <w:rFonts w:ascii="Arial Narrow" w:eastAsia="Arial Narrow" w:hAnsi="Arial Narrow" w:cs="Times New Roman"/>
          <w:spacing w:val="-10"/>
        </w:rPr>
        <w:t xml:space="preserve"> </w:t>
      </w:r>
      <w:r w:rsidR="003F78E2" w:rsidRPr="007C04B3">
        <w:rPr>
          <w:rFonts w:ascii="Arial Narrow" w:eastAsia="Arial Narrow" w:hAnsi="Arial Narrow" w:cs="Times New Roman"/>
          <w:spacing w:val="-1"/>
        </w:rPr>
        <w:t>is</w:t>
      </w:r>
      <w:r w:rsidR="003F78E2" w:rsidRPr="007C04B3">
        <w:rPr>
          <w:rFonts w:ascii="Arial Narrow" w:eastAsia="Arial Narrow" w:hAnsi="Arial Narrow" w:cs="Times New Roman"/>
          <w:spacing w:val="-9"/>
        </w:rPr>
        <w:t xml:space="preserve"> </w:t>
      </w:r>
      <w:r w:rsidR="003F78E2" w:rsidRPr="007C04B3">
        <w:rPr>
          <w:rFonts w:ascii="Arial Narrow" w:eastAsia="Arial Narrow" w:hAnsi="Arial Narrow" w:cs="Times New Roman"/>
          <w:spacing w:val="-2"/>
        </w:rPr>
        <w:t>driven</w:t>
      </w:r>
      <w:r w:rsidR="003F78E2" w:rsidRPr="007C04B3">
        <w:rPr>
          <w:rFonts w:ascii="Arial Narrow" w:eastAsia="Arial Narrow" w:hAnsi="Arial Narrow" w:cs="Times New Roman"/>
          <w:spacing w:val="-10"/>
        </w:rPr>
        <w:t xml:space="preserve"> </w:t>
      </w:r>
      <w:r w:rsidR="003F78E2" w:rsidRPr="007C04B3">
        <w:rPr>
          <w:rFonts w:ascii="Arial Narrow" w:eastAsia="Arial Narrow" w:hAnsi="Arial Narrow" w:cs="Times New Roman"/>
        </w:rPr>
        <w:t>to</w:t>
      </w:r>
      <w:r w:rsidR="003F78E2" w:rsidRPr="007C04B3">
        <w:rPr>
          <w:rFonts w:ascii="Arial Narrow" w:eastAsia="Arial Narrow" w:hAnsi="Arial Narrow" w:cs="Times New Roman"/>
          <w:spacing w:val="-10"/>
        </w:rPr>
        <w:t xml:space="preserve"> </w:t>
      </w:r>
      <w:r w:rsidR="003F78E2" w:rsidRPr="007C04B3">
        <w:rPr>
          <w:rFonts w:ascii="Arial Narrow" w:eastAsia="Arial Narrow" w:hAnsi="Arial Narrow" w:cs="Times New Roman"/>
          <w:spacing w:val="-2"/>
        </w:rPr>
        <w:t>succeed.</w:t>
      </w:r>
    </w:p>
    <w:p w14:paraId="15D0E84A" w14:textId="77777777" w:rsidR="00E94420" w:rsidRPr="007C04B3" w:rsidRDefault="00E94420" w:rsidP="007C04B3">
      <w:pPr>
        <w:pStyle w:val="NormalWeb"/>
        <w:spacing w:before="0" w:beforeAutospacing="0" w:after="0" w:afterAutospacing="0"/>
        <w:rPr>
          <w:rFonts w:ascii="Arial Narrow" w:hAnsi="Arial Narrow"/>
          <w:b/>
          <w:bCs/>
          <w:sz w:val="22"/>
          <w:szCs w:val="22"/>
        </w:rPr>
      </w:pPr>
      <w:r w:rsidRPr="007C04B3">
        <w:rPr>
          <w:rFonts w:ascii="Arial Narrow" w:hAnsi="Arial Narrow"/>
          <w:b/>
          <w:bCs/>
          <w:sz w:val="22"/>
          <w:szCs w:val="22"/>
        </w:rPr>
        <w:t>KEY RESPONSIBLITIES</w:t>
      </w:r>
    </w:p>
    <w:p w14:paraId="64CC448B" w14:textId="77777777" w:rsidR="00356666" w:rsidRPr="007C04B3" w:rsidRDefault="00356666" w:rsidP="00356666">
      <w:pPr>
        <w:pStyle w:val="NormalWeb"/>
        <w:numPr>
          <w:ilvl w:val="3"/>
          <w:numId w:val="4"/>
        </w:numPr>
        <w:spacing w:before="0" w:beforeAutospacing="0" w:after="0" w:afterAutospacing="0"/>
        <w:rPr>
          <w:rFonts w:ascii="Arial Narrow" w:hAnsi="Arial Narrow"/>
          <w:sz w:val="22"/>
          <w:szCs w:val="22"/>
        </w:rPr>
      </w:pPr>
      <w:r w:rsidRPr="007C04B3">
        <w:rPr>
          <w:rFonts w:ascii="Arial Narrow" w:hAnsi="Arial Narrow"/>
          <w:b/>
          <w:sz w:val="22"/>
          <w:szCs w:val="22"/>
        </w:rPr>
        <w:t>Lending</w:t>
      </w:r>
      <w:r>
        <w:rPr>
          <w:rFonts w:ascii="Arial Narrow" w:hAnsi="Arial Narrow"/>
          <w:b/>
          <w:sz w:val="22"/>
          <w:szCs w:val="22"/>
        </w:rPr>
        <w:t xml:space="preserve"> Support:</w:t>
      </w:r>
      <w:r w:rsidRPr="007C04B3">
        <w:rPr>
          <w:rFonts w:ascii="Arial Narrow" w:hAnsi="Arial Narrow"/>
          <w:sz w:val="22"/>
          <w:szCs w:val="22"/>
        </w:rPr>
        <w:t xml:space="preserve"> Promote the efforts of the lending team by writing borrower storie</w:t>
      </w:r>
      <w:r>
        <w:rPr>
          <w:rFonts w:ascii="Arial Narrow" w:hAnsi="Arial Narrow"/>
          <w:sz w:val="22"/>
          <w:szCs w:val="22"/>
        </w:rPr>
        <w:t>s and loan closing e-blasts</w:t>
      </w:r>
      <w:r w:rsidRPr="007C04B3">
        <w:rPr>
          <w:rFonts w:ascii="Arial Narrow" w:hAnsi="Arial Narrow"/>
          <w:sz w:val="22"/>
          <w:szCs w:val="22"/>
        </w:rPr>
        <w:t xml:space="preserve">. Interview borrowers and participate in site visits with the Portfolio Manager as need to capture borrower </w:t>
      </w:r>
      <w:r>
        <w:rPr>
          <w:rFonts w:ascii="Arial Narrow" w:hAnsi="Arial Narrow"/>
          <w:sz w:val="22"/>
          <w:szCs w:val="22"/>
        </w:rPr>
        <w:t xml:space="preserve">updates, </w:t>
      </w:r>
      <w:r w:rsidRPr="007C04B3">
        <w:rPr>
          <w:rFonts w:ascii="Arial Narrow" w:hAnsi="Arial Narrow"/>
          <w:sz w:val="22"/>
          <w:szCs w:val="22"/>
        </w:rPr>
        <w:t>quotes</w:t>
      </w:r>
      <w:r>
        <w:rPr>
          <w:rFonts w:ascii="Arial Narrow" w:hAnsi="Arial Narrow"/>
          <w:sz w:val="22"/>
          <w:szCs w:val="22"/>
        </w:rPr>
        <w:t>,</w:t>
      </w:r>
      <w:r w:rsidRPr="007C04B3">
        <w:rPr>
          <w:rFonts w:ascii="Arial Narrow" w:hAnsi="Arial Narrow"/>
          <w:sz w:val="22"/>
          <w:szCs w:val="22"/>
        </w:rPr>
        <w:t xml:space="preserve"> and photos. </w:t>
      </w:r>
    </w:p>
    <w:p w14:paraId="0B6E6616" w14:textId="565B57B4" w:rsidR="00356666" w:rsidRPr="007C04B3" w:rsidRDefault="00356666" w:rsidP="00356666">
      <w:pPr>
        <w:pStyle w:val="NormalWeb"/>
        <w:numPr>
          <w:ilvl w:val="0"/>
          <w:numId w:val="4"/>
        </w:numPr>
        <w:spacing w:before="0" w:beforeAutospacing="0" w:after="0" w:afterAutospacing="0"/>
        <w:rPr>
          <w:rFonts w:ascii="Arial Narrow" w:hAnsi="Arial Narrow"/>
          <w:sz w:val="22"/>
          <w:szCs w:val="22"/>
        </w:rPr>
      </w:pPr>
      <w:r w:rsidRPr="007C04B3">
        <w:rPr>
          <w:rFonts w:ascii="Arial Narrow" w:hAnsi="Arial Narrow"/>
          <w:b/>
          <w:sz w:val="22"/>
          <w:szCs w:val="22"/>
        </w:rPr>
        <w:t>Technical Assistance</w:t>
      </w:r>
      <w:r>
        <w:rPr>
          <w:rFonts w:ascii="Arial Narrow" w:hAnsi="Arial Narrow"/>
          <w:b/>
          <w:sz w:val="22"/>
          <w:szCs w:val="22"/>
        </w:rPr>
        <w:t xml:space="preserve"> Support</w:t>
      </w:r>
      <w:r w:rsidRPr="007C04B3">
        <w:rPr>
          <w:rFonts w:ascii="Arial Narrow" w:hAnsi="Arial Narrow"/>
          <w:b/>
          <w:sz w:val="22"/>
          <w:szCs w:val="22"/>
        </w:rPr>
        <w:t>:</w:t>
      </w:r>
      <w:r w:rsidRPr="007C04B3">
        <w:rPr>
          <w:rFonts w:ascii="Arial Narrow" w:hAnsi="Arial Narrow"/>
          <w:sz w:val="22"/>
          <w:szCs w:val="22"/>
        </w:rPr>
        <w:t xml:space="preserve"> Support ongoing technical assistance</w:t>
      </w:r>
      <w:r w:rsidR="00111DB1">
        <w:rPr>
          <w:rFonts w:ascii="Arial Narrow" w:hAnsi="Arial Narrow"/>
          <w:sz w:val="22"/>
          <w:szCs w:val="22"/>
        </w:rPr>
        <w:t xml:space="preserve"> workshops and</w:t>
      </w:r>
      <w:r w:rsidRPr="007C04B3">
        <w:rPr>
          <w:rFonts w:ascii="Arial Narrow" w:hAnsi="Arial Narrow"/>
          <w:sz w:val="22"/>
          <w:szCs w:val="22"/>
        </w:rPr>
        <w:t xml:space="preserve"> programs by developing marketing collateral and event materials, being present at events to ensure brand visibility, taking photos and video, and writing stories.</w:t>
      </w:r>
      <w:r w:rsidR="00111DB1">
        <w:rPr>
          <w:rFonts w:ascii="Arial Narrow" w:hAnsi="Arial Narrow"/>
          <w:sz w:val="22"/>
          <w:szCs w:val="22"/>
        </w:rPr>
        <w:t xml:space="preserve"> </w:t>
      </w:r>
      <w:r w:rsidR="00111DB1" w:rsidRPr="00111DB1">
        <w:rPr>
          <w:rFonts w:ascii="Arial Narrow" w:hAnsi="Arial Narrow"/>
          <w:sz w:val="22"/>
          <w:szCs w:val="22"/>
        </w:rPr>
        <w:t xml:space="preserve">Actively work with the Communications Director to support the success of the annual summit with focus on event marketing, communications, and design. </w:t>
      </w:r>
    </w:p>
    <w:p w14:paraId="6403EEEE" w14:textId="073C77EB" w:rsidR="00356666" w:rsidRDefault="00356666" w:rsidP="00356666">
      <w:pPr>
        <w:pStyle w:val="NormalWeb"/>
        <w:numPr>
          <w:ilvl w:val="0"/>
          <w:numId w:val="4"/>
        </w:numPr>
        <w:spacing w:before="0" w:beforeAutospacing="0" w:after="0" w:afterAutospacing="0" w:line="276" w:lineRule="auto"/>
        <w:rPr>
          <w:rFonts w:ascii="Arial Narrow" w:hAnsi="Arial Narrow"/>
          <w:sz w:val="22"/>
          <w:szCs w:val="22"/>
        </w:rPr>
      </w:pPr>
      <w:r w:rsidRPr="007C04B3">
        <w:rPr>
          <w:rFonts w:ascii="Arial Narrow" w:hAnsi="Arial Narrow"/>
          <w:b/>
          <w:sz w:val="22"/>
          <w:szCs w:val="22"/>
        </w:rPr>
        <w:t>Advocacy and Policy Change</w:t>
      </w:r>
      <w:r>
        <w:rPr>
          <w:rFonts w:ascii="Arial Narrow" w:hAnsi="Arial Narrow"/>
          <w:b/>
          <w:sz w:val="22"/>
          <w:szCs w:val="22"/>
        </w:rPr>
        <w:t xml:space="preserve"> Support</w:t>
      </w:r>
      <w:r w:rsidRPr="007C04B3">
        <w:rPr>
          <w:rFonts w:ascii="Arial Narrow" w:hAnsi="Arial Narrow"/>
          <w:b/>
          <w:sz w:val="22"/>
          <w:szCs w:val="22"/>
        </w:rPr>
        <w:t>:</w:t>
      </w:r>
      <w:r w:rsidRPr="007C04B3">
        <w:rPr>
          <w:rFonts w:ascii="Arial Narrow" w:hAnsi="Arial Narrow"/>
          <w:sz w:val="22"/>
          <w:szCs w:val="22"/>
        </w:rPr>
        <w:t xml:space="preserve"> S</w:t>
      </w:r>
      <w:bookmarkStart w:id="0" w:name="_Hlk21014712"/>
      <w:r w:rsidRPr="007C04B3">
        <w:rPr>
          <w:rFonts w:ascii="Arial Narrow" w:hAnsi="Arial Narrow"/>
          <w:sz w:val="22"/>
          <w:szCs w:val="22"/>
        </w:rPr>
        <w:t xml:space="preserve">upport advocacy efforts by developing advocacy materials, writing and distributing policy alerts, and engaging key policy makers in our mission. </w:t>
      </w:r>
      <w:bookmarkEnd w:id="0"/>
    </w:p>
    <w:p w14:paraId="35D13343" w14:textId="4E6CA144" w:rsidR="00111DB1" w:rsidRPr="00111DB1" w:rsidRDefault="00111DB1" w:rsidP="00111DB1">
      <w:pPr>
        <w:pStyle w:val="NormalWeb"/>
        <w:numPr>
          <w:ilvl w:val="0"/>
          <w:numId w:val="4"/>
        </w:numPr>
        <w:spacing w:before="0" w:beforeAutospacing="0" w:after="0" w:afterAutospacing="0"/>
        <w:rPr>
          <w:rFonts w:ascii="Arial Narrow" w:hAnsi="Arial Narrow"/>
          <w:sz w:val="22"/>
          <w:szCs w:val="22"/>
        </w:rPr>
      </w:pPr>
      <w:r w:rsidRPr="007C04B3">
        <w:rPr>
          <w:rFonts w:ascii="Arial Narrow" w:hAnsi="Arial Narrow"/>
          <w:b/>
          <w:sz w:val="22"/>
          <w:szCs w:val="22"/>
        </w:rPr>
        <w:t>Assessment and Knowledge Sharing</w:t>
      </w:r>
      <w:r>
        <w:rPr>
          <w:rFonts w:ascii="Arial Narrow" w:hAnsi="Arial Narrow"/>
          <w:b/>
          <w:sz w:val="22"/>
          <w:szCs w:val="22"/>
        </w:rPr>
        <w:t xml:space="preserve"> Support</w:t>
      </w:r>
      <w:r w:rsidRPr="007C04B3">
        <w:rPr>
          <w:rFonts w:ascii="Arial Narrow" w:hAnsi="Arial Narrow"/>
          <w:sz w:val="22"/>
          <w:szCs w:val="22"/>
        </w:rPr>
        <w:t xml:space="preserve"> </w:t>
      </w:r>
      <w:r>
        <w:rPr>
          <w:rFonts w:ascii="Arial Narrow" w:hAnsi="Arial Narrow"/>
          <w:sz w:val="22"/>
          <w:szCs w:val="22"/>
        </w:rPr>
        <w:t>Develop content for and support the creation of reports</w:t>
      </w:r>
      <w:r w:rsidR="0026151C">
        <w:rPr>
          <w:rFonts w:ascii="Arial Narrow" w:hAnsi="Arial Narrow"/>
          <w:sz w:val="22"/>
          <w:szCs w:val="22"/>
        </w:rPr>
        <w:t xml:space="preserve"> including the Annual Report, Quarterly Investor Reports, Impact Reports, and the Annual Demand Survey Report.</w:t>
      </w:r>
    </w:p>
    <w:p w14:paraId="2B7865BB" w14:textId="746E5044" w:rsidR="00356666" w:rsidRPr="007C04B3" w:rsidRDefault="00356666" w:rsidP="00356666">
      <w:pPr>
        <w:widowControl w:val="0"/>
        <w:numPr>
          <w:ilvl w:val="0"/>
          <w:numId w:val="4"/>
        </w:numPr>
        <w:spacing w:after="0" w:line="264" w:lineRule="auto"/>
        <w:ind w:right="133"/>
        <w:rPr>
          <w:rFonts w:ascii="Arial Narrow" w:eastAsia="Arial Narrow" w:hAnsi="Arial Narrow" w:cs="Times New Roman"/>
        </w:rPr>
      </w:pPr>
      <w:r w:rsidRPr="007C04B3">
        <w:rPr>
          <w:rFonts w:ascii="Arial Narrow" w:hAnsi="Arial Narrow"/>
          <w:b/>
        </w:rPr>
        <w:t xml:space="preserve">Marketing and Communications: </w:t>
      </w:r>
      <w:r w:rsidRPr="007C04B3">
        <w:rPr>
          <w:rFonts w:ascii="Arial Narrow" w:hAnsi="Arial Narrow"/>
        </w:rPr>
        <w:t xml:space="preserve">Develop, </w:t>
      </w:r>
      <w:r>
        <w:rPr>
          <w:rFonts w:ascii="Arial Narrow" w:hAnsi="Arial Narrow"/>
        </w:rPr>
        <w:t>design,</w:t>
      </w:r>
      <w:r w:rsidRPr="007C04B3">
        <w:rPr>
          <w:rFonts w:ascii="Arial Narrow" w:hAnsi="Arial Narrow"/>
        </w:rPr>
        <w:t xml:space="preserve"> and distribute </w:t>
      </w:r>
      <w:r w:rsidRPr="007C04B3">
        <w:rPr>
          <w:rFonts w:ascii="Arial Narrow" w:eastAsia="Arial Narrow" w:hAnsi="Arial Narrow" w:cs="Times New Roman"/>
          <w:spacing w:val="-1"/>
        </w:rPr>
        <w:t>print and electronic collateral</w:t>
      </w:r>
      <w:r w:rsidRPr="007C04B3">
        <w:rPr>
          <w:rFonts w:ascii="Arial Narrow" w:eastAsia="Arial Narrow" w:hAnsi="Arial Narrow" w:cs="Times New Roman"/>
          <w:spacing w:val="-9"/>
        </w:rPr>
        <w:t xml:space="preserve"> </w:t>
      </w:r>
      <w:r w:rsidRPr="007C04B3">
        <w:rPr>
          <w:rFonts w:ascii="Arial Narrow" w:eastAsia="Arial Narrow" w:hAnsi="Arial Narrow" w:cs="Times New Roman"/>
          <w:spacing w:val="-1"/>
        </w:rPr>
        <w:t xml:space="preserve">targeted </w:t>
      </w:r>
      <w:r w:rsidRPr="007C04B3">
        <w:rPr>
          <w:rFonts w:ascii="Arial Narrow" w:eastAsia="Arial Narrow" w:hAnsi="Arial Narrow" w:cs="Times New Roman"/>
          <w:spacing w:val="-2"/>
        </w:rPr>
        <w:t>to</w:t>
      </w:r>
      <w:r w:rsidRPr="007C04B3">
        <w:rPr>
          <w:rFonts w:ascii="Arial Narrow" w:eastAsia="Arial Narrow" w:hAnsi="Arial Narrow" w:cs="Times New Roman"/>
          <w:spacing w:val="-7"/>
        </w:rPr>
        <w:t xml:space="preserve"> </w:t>
      </w:r>
      <w:r w:rsidRPr="007C04B3">
        <w:rPr>
          <w:rFonts w:ascii="Arial Narrow" w:eastAsia="Arial Narrow" w:hAnsi="Arial Narrow" w:cs="Times New Roman"/>
          <w:spacing w:val="-1"/>
        </w:rPr>
        <w:t>supporters</w:t>
      </w:r>
      <w:r w:rsidRPr="007C04B3">
        <w:rPr>
          <w:rFonts w:ascii="Arial Narrow" w:eastAsia="Arial Narrow" w:hAnsi="Arial Narrow" w:cs="Times New Roman"/>
          <w:spacing w:val="-8"/>
        </w:rPr>
        <w:t xml:space="preserve"> </w:t>
      </w:r>
      <w:r w:rsidRPr="007C04B3">
        <w:rPr>
          <w:rFonts w:ascii="Arial Narrow" w:eastAsia="Arial Narrow" w:hAnsi="Arial Narrow" w:cs="Times New Roman"/>
        </w:rPr>
        <w:t>and</w:t>
      </w:r>
      <w:r w:rsidRPr="007C04B3">
        <w:rPr>
          <w:rFonts w:ascii="Arial Narrow" w:eastAsia="Arial Narrow" w:hAnsi="Arial Narrow" w:cs="Times New Roman"/>
          <w:spacing w:val="-12"/>
        </w:rPr>
        <w:t xml:space="preserve"> </w:t>
      </w:r>
      <w:r w:rsidRPr="007C04B3">
        <w:rPr>
          <w:rFonts w:ascii="Arial Narrow" w:eastAsia="Arial Narrow" w:hAnsi="Arial Narrow" w:cs="Times New Roman"/>
          <w:spacing w:val="-1"/>
        </w:rPr>
        <w:t>borrowers including newsletters, program brochures, flyers, branded collateral, and project</w:t>
      </w:r>
      <w:r>
        <w:rPr>
          <w:rFonts w:ascii="Arial Narrow" w:eastAsia="Arial Narrow" w:hAnsi="Arial Narrow" w:cs="Times New Roman"/>
          <w:spacing w:val="-1"/>
        </w:rPr>
        <w:t>-</w:t>
      </w:r>
      <w:r w:rsidRPr="007C04B3">
        <w:rPr>
          <w:rFonts w:ascii="Arial Narrow" w:eastAsia="Arial Narrow" w:hAnsi="Arial Narrow" w:cs="Times New Roman"/>
          <w:spacing w:val="-1"/>
        </w:rPr>
        <w:t xml:space="preserve">specific materials. </w:t>
      </w:r>
      <w:r>
        <w:rPr>
          <w:rFonts w:ascii="Arial Narrow" w:eastAsia="Arial Narrow" w:hAnsi="Arial Narrow" w:cs="Times New Roman"/>
          <w:spacing w:val="-1"/>
        </w:rPr>
        <w:t>Work with the Communication Director to m</w:t>
      </w:r>
      <w:r w:rsidRPr="007C04B3">
        <w:rPr>
          <w:rFonts w:ascii="Arial Narrow" w:eastAsia="Arial Narrow" w:hAnsi="Arial Narrow" w:cs="Times New Roman"/>
          <w:spacing w:val="-1"/>
        </w:rPr>
        <w:t>anage SCCLF’s website, updating and ensuring accuracy and relevancy of copy, photography, and documents</w:t>
      </w:r>
      <w:r>
        <w:rPr>
          <w:rFonts w:ascii="Arial Narrow" w:eastAsia="Arial Narrow" w:hAnsi="Arial Narrow" w:cs="Times New Roman"/>
          <w:spacing w:val="-1"/>
        </w:rPr>
        <w:t>, and preparing blog posts</w:t>
      </w:r>
      <w:r w:rsidRPr="007C04B3">
        <w:rPr>
          <w:rFonts w:ascii="Arial Narrow" w:eastAsia="Arial Narrow" w:hAnsi="Arial Narrow" w:cs="Times New Roman"/>
          <w:spacing w:val="-1"/>
        </w:rPr>
        <w:t xml:space="preserve">. </w:t>
      </w:r>
      <w:r>
        <w:rPr>
          <w:rFonts w:ascii="Arial Narrow" w:eastAsia="Arial Narrow" w:hAnsi="Arial Narrow" w:cs="Times New Roman"/>
          <w:spacing w:val="-1"/>
        </w:rPr>
        <w:t>Prepare and send</w:t>
      </w:r>
      <w:r w:rsidRPr="007C04B3">
        <w:rPr>
          <w:rFonts w:ascii="Arial Narrow" w:eastAsia="Arial Narrow" w:hAnsi="Arial Narrow" w:cs="Times New Roman"/>
          <w:spacing w:val="-1"/>
        </w:rPr>
        <w:t xml:space="preserve"> newsletters</w:t>
      </w:r>
      <w:r>
        <w:rPr>
          <w:rFonts w:ascii="Arial Narrow" w:eastAsia="Arial Narrow" w:hAnsi="Arial Narrow" w:cs="Times New Roman"/>
          <w:spacing w:val="-1"/>
        </w:rPr>
        <w:t xml:space="preserve"> and </w:t>
      </w:r>
      <w:r w:rsidRPr="007C04B3">
        <w:rPr>
          <w:rFonts w:ascii="Arial Narrow" w:eastAsia="Arial Narrow" w:hAnsi="Arial Narrow" w:cs="Times New Roman"/>
          <w:spacing w:val="-1"/>
        </w:rPr>
        <w:t>e-blasts</w:t>
      </w:r>
      <w:r>
        <w:rPr>
          <w:rFonts w:ascii="Arial Narrow" w:eastAsia="Arial Narrow" w:hAnsi="Arial Narrow" w:cs="Times New Roman"/>
          <w:spacing w:val="-1"/>
        </w:rPr>
        <w:t xml:space="preserve"> using Constant Contact. Manage SCCLF’s s</w:t>
      </w:r>
      <w:r w:rsidRPr="007C04B3">
        <w:rPr>
          <w:rFonts w:ascii="Arial Narrow" w:eastAsia="Arial Narrow" w:hAnsi="Arial Narrow" w:cs="Times New Roman"/>
          <w:spacing w:val="-1"/>
        </w:rPr>
        <w:t>ocial media p</w:t>
      </w:r>
      <w:r>
        <w:rPr>
          <w:rFonts w:ascii="Arial Narrow" w:eastAsia="Arial Narrow" w:hAnsi="Arial Narrow" w:cs="Times New Roman"/>
          <w:spacing w:val="-1"/>
        </w:rPr>
        <w:t>resence including making regular updates on</w:t>
      </w:r>
      <w:r w:rsidRPr="007C04B3">
        <w:rPr>
          <w:rFonts w:ascii="Arial Narrow" w:eastAsia="Arial Narrow" w:hAnsi="Arial Narrow" w:cs="Times New Roman"/>
          <w:spacing w:val="-1"/>
        </w:rPr>
        <w:t xml:space="preserve"> Facebook</w:t>
      </w:r>
      <w:r>
        <w:rPr>
          <w:rFonts w:ascii="Arial Narrow" w:eastAsia="Arial Narrow" w:hAnsi="Arial Narrow" w:cs="Times New Roman"/>
          <w:spacing w:val="-1"/>
        </w:rPr>
        <w:t>, Twitter, LinkedIn, creating Facebook events</w:t>
      </w:r>
      <w:r w:rsidRPr="007C04B3">
        <w:rPr>
          <w:rFonts w:ascii="Arial Narrow" w:eastAsia="Arial Narrow" w:hAnsi="Arial Narrow" w:cs="Times New Roman"/>
          <w:spacing w:val="-1"/>
        </w:rPr>
        <w:t>.</w:t>
      </w:r>
    </w:p>
    <w:p w14:paraId="44E380BE" w14:textId="6D0A7E34" w:rsidR="00356666" w:rsidRDefault="00356666" w:rsidP="00356666">
      <w:pPr>
        <w:widowControl w:val="0"/>
        <w:numPr>
          <w:ilvl w:val="0"/>
          <w:numId w:val="4"/>
        </w:numPr>
        <w:spacing w:after="0" w:line="264" w:lineRule="auto"/>
        <w:ind w:right="133"/>
        <w:rPr>
          <w:rFonts w:ascii="Arial Narrow" w:eastAsia="Arial Narrow" w:hAnsi="Arial Narrow" w:cs="Times New Roman"/>
        </w:rPr>
      </w:pPr>
      <w:r w:rsidRPr="007C04B3">
        <w:rPr>
          <w:rFonts w:ascii="Arial Narrow" w:hAnsi="Arial Narrow"/>
          <w:b/>
        </w:rPr>
        <w:t>PR and Advertising</w:t>
      </w:r>
      <w:r w:rsidRPr="007C04B3">
        <w:rPr>
          <w:rFonts w:ascii="Arial Narrow" w:eastAsia="Arial Narrow" w:hAnsi="Arial Narrow" w:cs="Times New Roman"/>
        </w:rPr>
        <w:t xml:space="preserve">: </w:t>
      </w:r>
      <w:r>
        <w:rPr>
          <w:rFonts w:ascii="Arial Narrow" w:eastAsia="Arial Narrow" w:hAnsi="Arial Narrow" w:cs="Times New Roman"/>
        </w:rPr>
        <w:t xml:space="preserve">Maintain </w:t>
      </w:r>
      <w:r w:rsidRPr="007C04B3">
        <w:rPr>
          <w:rFonts w:ascii="Arial Narrow" w:eastAsia="Arial Narrow" w:hAnsi="Arial Narrow" w:cs="Times New Roman"/>
        </w:rPr>
        <w:t>the organization’s press list and ensure the press resource page stays up to date. Write and submit press releases as needed</w:t>
      </w:r>
    </w:p>
    <w:p w14:paraId="469885DB" w14:textId="77777777" w:rsidR="008C3D89" w:rsidRDefault="008C3D89" w:rsidP="008C3D89">
      <w:pPr>
        <w:widowControl w:val="0"/>
        <w:spacing w:after="0" w:line="264" w:lineRule="auto"/>
        <w:ind w:left="720" w:right="133"/>
        <w:rPr>
          <w:rFonts w:ascii="Arial Narrow" w:eastAsia="Arial Narrow" w:hAnsi="Arial Narrow" w:cs="Times New Roman"/>
        </w:rPr>
      </w:pPr>
      <w:bookmarkStart w:id="1" w:name="_GoBack"/>
      <w:bookmarkEnd w:id="1"/>
    </w:p>
    <w:p w14:paraId="633589C0" w14:textId="77777777" w:rsidR="00CA2ABB" w:rsidRPr="007C04B3" w:rsidRDefault="00CA2ABB" w:rsidP="007C04B3">
      <w:pPr>
        <w:widowControl w:val="0"/>
        <w:spacing w:after="0" w:line="264" w:lineRule="auto"/>
        <w:ind w:left="360" w:right="133"/>
        <w:rPr>
          <w:rFonts w:ascii="Arial Narrow" w:eastAsia="Arial Narrow" w:hAnsi="Arial Narrow" w:cs="Times New Roman"/>
        </w:rPr>
      </w:pPr>
    </w:p>
    <w:p w14:paraId="365CACF2" w14:textId="77777777" w:rsidR="00E94420" w:rsidRPr="007C04B3" w:rsidRDefault="00E94420" w:rsidP="00293EEE">
      <w:pPr>
        <w:spacing w:after="0" w:line="276" w:lineRule="auto"/>
        <w:rPr>
          <w:rFonts w:ascii="Arial Narrow" w:hAnsi="Arial Narrow"/>
        </w:rPr>
      </w:pPr>
      <w:r w:rsidRPr="007C04B3">
        <w:rPr>
          <w:rFonts w:ascii="Arial Narrow" w:hAnsi="Arial Narrow"/>
          <w:b/>
          <w:bCs/>
        </w:rPr>
        <w:lastRenderedPageBreak/>
        <w:t>KEY SKILLS</w:t>
      </w:r>
    </w:p>
    <w:p w14:paraId="1C63A3B9" w14:textId="77777777" w:rsidR="0044482C" w:rsidRPr="007C04B3" w:rsidRDefault="002475F4" w:rsidP="00635C70">
      <w:pPr>
        <w:pStyle w:val="NormalWeb"/>
        <w:numPr>
          <w:ilvl w:val="0"/>
          <w:numId w:val="1"/>
        </w:numPr>
        <w:spacing w:before="0" w:beforeAutospacing="0" w:after="0" w:afterAutospacing="0" w:line="264" w:lineRule="auto"/>
        <w:contextualSpacing/>
        <w:rPr>
          <w:rFonts w:ascii="Arial Narrow" w:hAnsi="Arial Narrow"/>
          <w:sz w:val="22"/>
          <w:szCs w:val="22"/>
        </w:rPr>
      </w:pPr>
      <w:r w:rsidRPr="007C04B3">
        <w:rPr>
          <w:rFonts w:ascii="Arial Narrow" w:eastAsia="Arial Narrow" w:hAnsi="Arial Narrow"/>
          <w:spacing w:val="-1"/>
          <w:sz w:val="22"/>
          <w:szCs w:val="22"/>
        </w:rPr>
        <w:t>Demonstrates</w:t>
      </w:r>
      <w:r w:rsidRPr="007C04B3">
        <w:rPr>
          <w:rFonts w:ascii="Arial Narrow" w:eastAsia="Arial Narrow" w:hAnsi="Arial Narrow"/>
          <w:sz w:val="22"/>
          <w:szCs w:val="22"/>
        </w:rPr>
        <w:t xml:space="preserve"> knowledge, </w:t>
      </w:r>
      <w:r w:rsidRPr="007C04B3">
        <w:rPr>
          <w:rFonts w:ascii="Arial Narrow" w:eastAsia="Arial Narrow" w:hAnsi="Arial Narrow"/>
          <w:spacing w:val="-1"/>
          <w:sz w:val="22"/>
          <w:szCs w:val="22"/>
        </w:rPr>
        <w:t>experience,</w:t>
      </w:r>
      <w:r w:rsidRPr="007C04B3">
        <w:rPr>
          <w:rFonts w:ascii="Arial Narrow" w:eastAsia="Arial Narrow" w:hAnsi="Arial Narrow"/>
          <w:sz w:val="22"/>
          <w:szCs w:val="22"/>
        </w:rPr>
        <w:t xml:space="preserve"> and effectiveness in marketing and communications </w:t>
      </w:r>
    </w:p>
    <w:p w14:paraId="358CA196" w14:textId="7ADA4201" w:rsidR="002475F4" w:rsidRPr="00635C70" w:rsidRDefault="002475F4" w:rsidP="00635C70">
      <w:pPr>
        <w:widowControl w:val="0"/>
        <w:numPr>
          <w:ilvl w:val="0"/>
          <w:numId w:val="1"/>
        </w:numPr>
        <w:tabs>
          <w:tab w:val="left" w:pos="500"/>
        </w:tabs>
        <w:spacing w:after="0" w:line="264" w:lineRule="auto"/>
        <w:contextualSpacing/>
        <w:rPr>
          <w:rFonts w:ascii="Arial Narrow" w:eastAsia="Arial Narrow" w:hAnsi="Arial Narrow" w:cs="Times New Roman"/>
        </w:rPr>
      </w:pPr>
      <w:r w:rsidRPr="007C04B3">
        <w:rPr>
          <w:rFonts w:ascii="Arial Narrow" w:eastAsia="Arial Narrow" w:hAnsi="Arial Narrow" w:cs="Times New Roman"/>
          <w:spacing w:val="-1"/>
        </w:rPr>
        <w:t>Excellent</w:t>
      </w:r>
      <w:r w:rsidRPr="007C04B3">
        <w:rPr>
          <w:rFonts w:ascii="Arial Narrow" w:eastAsia="Arial Narrow" w:hAnsi="Arial Narrow" w:cs="Times New Roman"/>
        </w:rPr>
        <w:t xml:space="preserve"> </w:t>
      </w:r>
      <w:r w:rsidRPr="007C04B3">
        <w:rPr>
          <w:rFonts w:ascii="Arial Narrow" w:eastAsia="Arial Narrow" w:hAnsi="Arial Narrow" w:cs="Times New Roman"/>
          <w:spacing w:val="-1"/>
        </w:rPr>
        <w:t>written</w:t>
      </w:r>
      <w:r w:rsidRPr="007C04B3">
        <w:rPr>
          <w:rFonts w:ascii="Arial Narrow" w:eastAsia="Arial Narrow" w:hAnsi="Arial Narrow" w:cs="Times New Roman"/>
        </w:rPr>
        <w:t xml:space="preserve"> </w:t>
      </w:r>
      <w:r w:rsidRPr="007C04B3">
        <w:rPr>
          <w:rFonts w:ascii="Arial Narrow" w:eastAsia="Arial Narrow" w:hAnsi="Arial Narrow" w:cs="Times New Roman"/>
          <w:spacing w:val="-1"/>
        </w:rPr>
        <w:t>and</w:t>
      </w:r>
      <w:r w:rsidRPr="007C04B3">
        <w:rPr>
          <w:rFonts w:ascii="Arial Narrow" w:eastAsia="Arial Narrow" w:hAnsi="Arial Narrow" w:cs="Times New Roman"/>
          <w:spacing w:val="-2"/>
        </w:rPr>
        <w:t xml:space="preserve"> </w:t>
      </w:r>
      <w:r w:rsidRPr="007C04B3">
        <w:rPr>
          <w:rFonts w:ascii="Arial Narrow" w:eastAsia="Arial Narrow" w:hAnsi="Arial Narrow" w:cs="Times New Roman"/>
          <w:spacing w:val="-1"/>
        </w:rPr>
        <w:t>oral</w:t>
      </w:r>
      <w:r w:rsidRPr="007C04B3">
        <w:rPr>
          <w:rFonts w:ascii="Arial Narrow" w:eastAsia="Arial Narrow" w:hAnsi="Arial Narrow" w:cs="Times New Roman"/>
          <w:spacing w:val="-2"/>
        </w:rPr>
        <w:t xml:space="preserve"> </w:t>
      </w:r>
      <w:r w:rsidRPr="007C04B3">
        <w:rPr>
          <w:rFonts w:ascii="Arial Narrow" w:eastAsia="Arial Narrow" w:hAnsi="Arial Narrow" w:cs="Times New Roman"/>
          <w:spacing w:val="-1"/>
        </w:rPr>
        <w:t>communication</w:t>
      </w:r>
      <w:r w:rsidRPr="007C04B3">
        <w:rPr>
          <w:rFonts w:ascii="Arial Narrow" w:eastAsia="Arial Narrow" w:hAnsi="Arial Narrow" w:cs="Times New Roman"/>
          <w:spacing w:val="-3"/>
        </w:rPr>
        <w:t xml:space="preserve"> </w:t>
      </w:r>
      <w:r w:rsidRPr="007C04B3">
        <w:rPr>
          <w:rFonts w:ascii="Arial Narrow" w:eastAsia="Arial Narrow" w:hAnsi="Arial Narrow" w:cs="Times New Roman"/>
          <w:spacing w:val="-1"/>
        </w:rPr>
        <w:t>skills</w:t>
      </w:r>
    </w:p>
    <w:p w14:paraId="02B1606B" w14:textId="6ACF18D0" w:rsidR="002475F4" w:rsidRPr="00635C70" w:rsidRDefault="002475F4" w:rsidP="00635C70">
      <w:pPr>
        <w:widowControl w:val="0"/>
        <w:numPr>
          <w:ilvl w:val="0"/>
          <w:numId w:val="1"/>
        </w:numPr>
        <w:tabs>
          <w:tab w:val="left" w:pos="500"/>
        </w:tabs>
        <w:spacing w:after="0" w:line="264" w:lineRule="auto"/>
        <w:contextualSpacing/>
        <w:rPr>
          <w:rFonts w:ascii="Arial Narrow" w:eastAsia="Arial Narrow" w:hAnsi="Arial Narrow" w:cs="Times New Roman"/>
        </w:rPr>
      </w:pPr>
      <w:r w:rsidRPr="007C04B3">
        <w:rPr>
          <w:rFonts w:ascii="Arial Narrow" w:eastAsia="Arial Narrow" w:hAnsi="Arial Narrow" w:cs="Times New Roman"/>
          <w:spacing w:val="-1"/>
        </w:rPr>
        <w:t>Detail oriented</w:t>
      </w:r>
      <w:r w:rsidR="00356666">
        <w:rPr>
          <w:rFonts w:ascii="Arial Narrow" w:eastAsia="Arial Narrow" w:hAnsi="Arial Narrow" w:cs="Times New Roman"/>
          <w:spacing w:val="-1"/>
        </w:rPr>
        <w:t xml:space="preserve"> and deadline driven,</w:t>
      </w:r>
      <w:r w:rsidRPr="007C04B3">
        <w:rPr>
          <w:rFonts w:ascii="Arial Narrow" w:eastAsia="Arial Narrow" w:hAnsi="Arial Narrow" w:cs="Times New Roman"/>
          <w:spacing w:val="-1"/>
        </w:rPr>
        <w:t xml:space="preserve"> with excellent organizational skills and an ability to think proactively and prioritize work</w:t>
      </w:r>
    </w:p>
    <w:p w14:paraId="25F7DA67" w14:textId="0C116969" w:rsidR="00635C70" w:rsidRPr="00635C70" w:rsidRDefault="00635C70" w:rsidP="00635C70">
      <w:pPr>
        <w:widowControl w:val="0"/>
        <w:numPr>
          <w:ilvl w:val="0"/>
          <w:numId w:val="1"/>
        </w:numPr>
        <w:tabs>
          <w:tab w:val="left" w:pos="500"/>
        </w:tabs>
        <w:spacing w:after="0" w:line="264" w:lineRule="auto"/>
        <w:contextualSpacing/>
        <w:rPr>
          <w:rFonts w:ascii="Arial Narrow" w:eastAsia="Arial Narrow" w:hAnsi="Arial Narrow" w:cs="Times New Roman"/>
        </w:rPr>
      </w:pPr>
      <w:r>
        <w:rPr>
          <w:rFonts w:ascii="Arial Narrow" w:eastAsia="Arial Narrow" w:hAnsi="Arial Narrow" w:cs="Times New Roman"/>
          <w:spacing w:val="-1"/>
        </w:rPr>
        <w:t>Experience writing and adapting copy for different mediums</w:t>
      </w:r>
    </w:p>
    <w:p w14:paraId="187B752D" w14:textId="32DC02A0" w:rsidR="001B71C4" w:rsidRPr="001B71C4" w:rsidRDefault="001B71C4" w:rsidP="00635C70">
      <w:pPr>
        <w:widowControl w:val="0"/>
        <w:numPr>
          <w:ilvl w:val="0"/>
          <w:numId w:val="1"/>
        </w:numPr>
        <w:tabs>
          <w:tab w:val="left" w:pos="500"/>
        </w:tabs>
        <w:spacing w:after="0" w:line="264" w:lineRule="auto"/>
        <w:contextualSpacing/>
        <w:rPr>
          <w:rFonts w:ascii="Arial Narrow" w:eastAsia="Arial Narrow" w:hAnsi="Arial Narrow" w:cs="Times New Roman"/>
        </w:rPr>
      </w:pPr>
      <w:r w:rsidRPr="007C04B3">
        <w:rPr>
          <w:rFonts w:ascii="Arial Narrow" w:eastAsia="Arial Narrow" w:hAnsi="Arial Narrow" w:cs="Times New Roman"/>
          <w:spacing w:val="-1"/>
        </w:rPr>
        <w:t>The ability to quickly learn new programs and work independently on multiple projects</w:t>
      </w:r>
    </w:p>
    <w:p w14:paraId="3D5D929C" w14:textId="7D2A6532" w:rsidR="001B71C4" w:rsidRPr="001B71C4" w:rsidRDefault="001B71C4" w:rsidP="00635C70">
      <w:pPr>
        <w:widowControl w:val="0"/>
        <w:numPr>
          <w:ilvl w:val="0"/>
          <w:numId w:val="1"/>
        </w:numPr>
        <w:tabs>
          <w:tab w:val="left" w:pos="500"/>
        </w:tabs>
        <w:spacing w:after="0" w:line="264" w:lineRule="auto"/>
        <w:contextualSpacing/>
        <w:rPr>
          <w:rFonts w:ascii="Arial Narrow" w:eastAsia="Arial Narrow" w:hAnsi="Arial Narrow" w:cs="Arial Narrow"/>
        </w:rPr>
      </w:pPr>
      <w:r w:rsidRPr="007C04B3">
        <w:rPr>
          <w:rFonts w:ascii="Arial Narrow" w:eastAsia="Arial Narrow" w:hAnsi="Arial Narrow" w:cs="Times New Roman"/>
          <w:spacing w:val="-1"/>
        </w:rPr>
        <w:t>Graphic design experience</w:t>
      </w:r>
      <w:r>
        <w:rPr>
          <w:rFonts w:ascii="Arial Narrow" w:eastAsia="Arial Narrow" w:hAnsi="Arial Narrow" w:cs="Times New Roman"/>
          <w:spacing w:val="-1"/>
        </w:rPr>
        <w:t xml:space="preserve"> strongly preferred</w:t>
      </w:r>
    </w:p>
    <w:p w14:paraId="64A12820" w14:textId="29A8204A" w:rsidR="001B71C4" w:rsidRPr="001B71C4" w:rsidRDefault="001B71C4" w:rsidP="00635C70">
      <w:pPr>
        <w:widowControl w:val="0"/>
        <w:numPr>
          <w:ilvl w:val="0"/>
          <w:numId w:val="1"/>
        </w:numPr>
        <w:tabs>
          <w:tab w:val="left" w:pos="500"/>
        </w:tabs>
        <w:spacing w:after="0" w:line="264" w:lineRule="auto"/>
        <w:contextualSpacing/>
        <w:rPr>
          <w:rFonts w:ascii="Arial Narrow" w:eastAsia="Arial Narrow" w:hAnsi="Arial Narrow" w:cs="Times New Roman"/>
        </w:rPr>
      </w:pPr>
      <w:r>
        <w:rPr>
          <w:rFonts w:ascii="Arial Narrow" w:eastAsia="Arial Narrow" w:hAnsi="Arial Narrow" w:cs="Times New Roman"/>
          <w:spacing w:val="-1"/>
        </w:rPr>
        <w:t xml:space="preserve">Experience working with a range of technology including social media, </w:t>
      </w:r>
      <w:proofErr w:type="spellStart"/>
      <w:r>
        <w:rPr>
          <w:rFonts w:ascii="Arial Narrow" w:eastAsia="Arial Narrow" w:hAnsi="Arial Narrow" w:cs="Times New Roman"/>
          <w:spacing w:val="-1"/>
        </w:rPr>
        <w:t>Wordpress</w:t>
      </w:r>
      <w:proofErr w:type="spellEnd"/>
      <w:r>
        <w:rPr>
          <w:rFonts w:ascii="Arial Narrow" w:eastAsia="Arial Narrow" w:hAnsi="Arial Narrow" w:cs="Times New Roman"/>
          <w:spacing w:val="-1"/>
        </w:rPr>
        <w:t>, Adobe Creative Suite, video software, and Salesforce preferred</w:t>
      </w:r>
    </w:p>
    <w:p w14:paraId="6BCD1A87" w14:textId="77777777" w:rsidR="002475F4" w:rsidRPr="007C04B3" w:rsidRDefault="002475F4" w:rsidP="00293EEE">
      <w:pPr>
        <w:widowControl w:val="0"/>
        <w:tabs>
          <w:tab w:val="left" w:pos="500"/>
        </w:tabs>
        <w:spacing w:before="3" w:after="0" w:line="240" w:lineRule="auto"/>
        <w:ind w:left="360"/>
        <w:rPr>
          <w:rFonts w:ascii="Arial Narrow" w:eastAsia="Arial Narrow" w:hAnsi="Arial Narrow" w:cs="Arial Narrow"/>
        </w:rPr>
      </w:pPr>
    </w:p>
    <w:p w14:paraId="367F9738" w14:textId="77777777" w:rsidR="00E94420" w:rsidRPr="007C04B3" w:rsidRDefault="00E94420" w:rsidP="00293EEE">
      <w:pPr>
        <w:spacing w:after="0" w:line="240" w:lineRule="auto"/>
        <w:rPr>
          <w:rFonts w:ascii="Arial Narrow" w:hAnsi="Arial Narrow"/>
        </w:rPr>
      </w:pPr>
      <w:r w:rsidRPr="007C04B3">
        <w:rPr>
          <w:rFonts w:ascii="Arial Narrow" w:hAnsi="Arial Narrow"/>
          <w:b/>
          <w:bCs/>
        </w:rPr>
        <w:t>MINIMUM QUALIFICATIONS</w:t>
      </w:r>
    </w:p>
    <w:p w14:paraId="57D901A7" w14:textId="794B6A4D" w:rsidR="002475F4" w:rsidRPr="007C04B3" w:rsidRDefault="002475F4" w:rsidP="007C04B3">
      <w:pPr>
        <w:pStyle w:val="BodyText"/>
        <w:numPr>
          <w:ilvl w:val="0"/>
          <w:numId w:val="1"/>
        </w:numPr>
        <w:spacing w:after="0" w:line="240" w:lineRule="auto"/>
        <w:rPr>
          <w:rFonts w:ascii="Arial Narrow" w:hAnsi="Arial Narrow" w:cs="Tahoma"/>
          <w:sz w:val="22"/>
        </w:rPr>
      </w:pPr>
      <w:r w:rsidRPr="007C04B3">
        <w:rPr>
          <w:rFonts w:ascii="Arial Narrow" w:hAnsi="Arial Narrow" w:cs="Tahoma"/>
          <w:sz w:val="22"/>
        </w:rPr>
        <w:t xml:space="preserve">Minimum of </w:t>
      </w:r>
      <w:r w:rsidR="002A5982">
        <w:rPr>
          <w:rFonts w:ascii="Arial Narrow" w:hAnsi="Arial Narrow" w:cs="Tahoma"/>
          <w:sz w:val="22"/>
        </w:rPr>
        <w:t>1</w:t>
      </w:r>
      <w:r w:rsidRPr="007C04B3">
        <w:rPr>
          <w:rFonts w:ascii="Arial Narrow" w:hAnsi="Arial Narrow" w:cs="Tahoma"/>
          <w:sz w:val="22"/>
        </w:rPr>
        <w:t>-</w:t>
      </w:r>
      <w:r w:rsidR="002A5982">
        <w:rPr>
          <w:rFonts w:ascii="Arial Narrow" w:hAnsi="Arial Narrow" w:cs="Tahoma"/>
          <w:sz w:val="22"/>
        </w:rPr>
        <w:t>3</w:t>
      </w:r>
      <w:r w:rsidRPr="007C04B3">
        <w:rPr>
          <w:rFonts w:ascii="Arial Narrow" w:hAnsi="Arial Narrow" w:cs="Tahoma"/>
          <w:sz w:val="22"/>
        </w:rPr>
        <w:t xml:space="preserve"> years</w:t>
      </w:r>
      <w:r w:rsidR="00356666">
        <w:rPr>
          <w:rFonts w:ascii="Arial Narrow" w:hAnsi="Arial Narrow" w:cs="Tahoma"/>
          <w:sz w:val="22"/>
        </w:rPr>
        <w:t>’ experience</w:t>
      </w:r>
      <w:r w:rsidRPr="007C04B3">
        <w:rPr>
          <w:rFonts w:ascii="Arial Narrow" w:hAnsi="Arial Narrow" w:cs="Tahoma"/>
          <w:sz w:val="22"/>
        </w:rPr>
        <w:t xml:space="preserve"> </w:t>
      </w:r>
      <w:r w:rsidRPr="007C04B3">
        <w:rPr>
          <w:rFonts w:ascii="Arial Narrow" w:eastAsia="Arial Narrow" w:hAnsi="Arial Narrow" w:cs="Times New Roman"/>
          <w:spacing w:val="-1"/>
          <w:sz w:val="22"/>
        </w:rPr>
        <w:t>working in communications</w:t>
      </w:r>
      <w:r w:rsidR="00352DCE">
        <w:rPr>
          <w:rFonts w:ascii="Arial Narrow" w:eastAsia="Arial Narrow" w:hAnsi="Arial Narrow" w:cs="Times New Roman"/>
          <w:spacing w:val="-1"/>
          <w:sz w:val="22"/>
        </w:rPr>
        <w:t xml:space="preserve"> and </w:t>
      </w:r>
      <w:r w:rsidRPr="007C04B3">
        <w:rPr>
          <w:rFonts w:ascii="Arial Narrow" w:eastAsia="Arial Narrow" w:hAnsi="Arial Narrow" w:cs="Times New Roman"/>
          <w:spacing w:val="-1"/>
          <w:sz w:val="22"/>
        </w:rPr>
        <w:t xml:space="preserve">marketing, or other role providing </w:t>
      </w:r>
      <w:r w:rsidRPr="007C04B3">
        <w:rPr>
          <w:rFonts w:ascii="Arial Narrow" w:hAnsi="Arial Narrow" w:cs="Tahoma"/>
          <w:sz w:val="22"/>
        </w:rPr>
        <w:t>experience directly related to the duties and responsibilities specified</w:t>
      </w:r>
    </w:p>
    <w:p w14:paraId="3B215A5B" w14:textId="0778A015" w:rsidR="002475F4" w:rsidRPr="007C04B3" w:rsidRDefault="002475F4" w:rsidP="007C04B3">
      <w:pPr>
        <w:widowControl w:val="0"/>
        <w:numPr>
          <w:ilvl w:val="0"/>
          <w:numId w:val="1"/>
        </w:numPr>
        <w:tabs>
          <w:tab w:val="left" w:pos="500"/>
        </w:tabs>
        <w:spacing w:before="35" w:after="0" w:line="240" w:lineRule="auto"/>
        <w:rPr>
          <w:rFonts w:ascii="Arial Narrow" w:eastAsia="Arial Narrow" w:hAnsi="Arial Narrow" w:cs="Times New Roman"/>
        </w:rPr>
      </w:pPr>
      <w:r w:rsidRPr="007C04B3">
        <w:rPr>
          <w:rFonts w:ascii="Arial Narrow" w:eastAsia="Arial Narrow" w:hAnsi="Arial Narrow" w:cs="Arial Narrow"/>
          <w:spacing w:val="-1"/>
        </w:rPr>
        <w:t>Bachelor’s Degree</w:t>
      </w:r>
      <w:r w:rsidR="00356666">
        <w:rPr>
          <w:rFonts w:ascii="Arial Narrow" w:eastAsia="Arial Narrow" w:hAnsi="Arial Narrow" w:cs="Times New Roman"/>
          <w:spacing w:val="-1"/>
        </w:rPr>
        <w:t xml:space="preserve"> required, preferably in communications, marketing, journalism, public relations </w:t>
      </w:r>
      <w:r w:rsidRPr="007C04B3">
        <w:rPr>
          <w:rFonts w:ascii="Arial Narrow" w:eastAsia="Arial Narrow" w:hAnsi="Arial Narrow" w:cs="Times New Roman"/>
          <w:spacing w:val="-1"/>
        </w:rPr>
        <w:t>or</w:t>
      </w:r>
      <w:r w:rsidRPr="007C04B3">
        <w:rPr>
          <w:rFonts w:ascii="Arial Narrow" w:eastAsia="Arial Narrow" w:hAnsi="Arial Narrow" w:cs="Times New Roman"/>
        </w:rPr>
        <w:t xml:space="preserve"> </w:t>
      </w:r>
      <w:r w:rsidR="00356666">
        <w:rPr>
          <w:rFonts w:ascii="Arial Narrow" w:eastAsia="Arial Narrow" w:hAnsi="Arial Narrow" w:cs="Times New Roman"/>
          <w:spacing w:val="-1"/>
        </w:rPr>
        <w:t>related field</w:t>
      </w:r>
    </w:p>
    <w:p w14:paraId="0994241D" w14:textId="77777777" w:rsidR="002475F4" w:rsidRPr="007C04B3" w:rsidRDefault="002475F4" w:rsidP="00293EEE">
      <w:pPr>
        <w:pStyle w:val="NormalWeb"/>
        <w:spacing w:before="0" w:beforeAutospacing="0" w:after="0" w:afterAutospacing="0"/>
        <w:rPr>
          <w:rFonts w:ascii="Arial Narrow" w:hAnsi="Arial Narrow"/>
          <w:sz w:val="22"/>
          <w:szCs w:val="22"/>
        </w:rPr>
      </w:pPr>
    </w:p>
    <w:p w14:paraId="133A11DA" w14:textId="162A050F" w:rsidR="002475F4" w:rsidRPr="007C04B3" w:rsidRDefault="002475F4" w:rsidP="00293EEE">
      <w:pPr>
        <w:widowControl w:val="0"/>
        <w:spacing w:after="0" w:line="240" w:lineRule="auto"/>
        <w:outlineLvl w:val="0"/>
        <w:rPr>
          <w:rFonts w:ascii="Arial Narrow" w:eastAsia="Arial Narrow" w:hAnsi="Arial Narrow" w:cs="Times New Roman"/>
        </w:rPr>
      </w:pPr>
      <w:r w:rsidRPr="007C04B3">
        <w:rPr>
          <w:rFonts w:ascii="Arial Narrow" w:eastAsia="Arial Narrow" w:hAnsi="Arial Narrow" w:cs="Times New Roman"/>
          <w:b/>
          <w:bCs/>
          <w:spacing w:val="-1"/>
        </w:rPr>
        <w:t>BENEFITS</w:t>
      </w:r>
      <w:r w:rsidRPr="007C04B3">
        <w:rPr>
          <w:rFonts w:ascii="Arial Narrow" w:eastAsia="Arial Narrow" w:hAnsi="Arial Narrow" w:cs="Times New Roman"/>
          <w:b/>
          <w:bCs/>
          <w:spacing w:val="-11"/>
        </w:rPr>
        <w:t xml:space="preserve"> </w:t>
      </w:r>
      <w:r w:rsidRPr="007C04B3">
        <w:rPr>
          <w:rFonts w:ascii="Arial Narrow" w:eastAsia="Arial Narrow" w:hAnsi="Arial Narrow" w:cs="Times New Roman"/>
          <w:b/>
          <w:bCs/>
          <w:spacing w:val="-1"/>
        </w:rPr>
        <w:t>INCLUDE</w:t>
      </w:r>
    </w:p>
    <w:p w14:paraId="35CB9D35" w14:textId="74CA8C8F" w:rsidR="002475F4" w:rsidRPr="007C04B3" w:rsidRDefault="002475F4" w:rsidP="007C04B3">
      <w:pPr>
        <w:widowControl w:val="0"/>
        <w:numPr>
          <w:ilvl w:val="0"/>
          <w:numId w:val="2"/>
        </w:numPr>
        <w:tabs>
          <w:tab w:val="left" w:pos="500"/>
        </w:tabs>
        <w:spacing w:before="4" w:after="0" w:line="240" w:lineRule="auto"/>
        <w:ind w:left="360"/>
        <w:rPr>
          <w:rFonts w:ascii="Arial Narrow" w:eastAsia="Arial Narrow" w:hAnsi="Arial Narrow" w:cs="Times New Roman"/>
        </w:rPr>
      </w:pPr>
      <w:r w:rsidRPr="007C04B3">
        <w:rPr>
          <w:rFonts w:ascii="Arial Narrow" w:eastAsia="Arial Narrow" w:hAnsi="Arial Narrow" w:cs="Times New Roman"/>
          <w:spacing w:val="-1"/>
        </w:rPr>
        <w:t>SCCLF</w:t>
      </w:r>
      <w:r w:rsidRPr="007C04B3">
        <w:rPr>
          <w:rFonts w:ascii="Arial Narrow" w:eastAsia="Arial Narrow" w:hAnsi="Arial Narrow" w:cs="Times New Roman"/>
        </w:rPr>
        <w:t xml:space="preserve"> </w:t>
      </w:r>
      <w:r w:rsidRPr="007C04B3">
        <w:rPr>
          <w:rFonts w:ascii="Arial Narrow" w:eastAsia="Arial Narrow" w:hAnsi="Arial Narrow" w:cs="Arial Narrow"/>
          <w:spacing w:val="-1"/>
        </w:rPr>
        <w:t>contributes</w:t>
      </w:r>
      <w:r w:rsidRPr="007C04B3">
        <w:rPr>
          <w:rFonts w:ascii="Arial Narrow" w:eastAsia="Arial Narrow" w:hAnsi="Arial Narrow" w:cs="Arial Narrow"/>
        </w:rPr>
        <w:t xml:space="preserve"> </w:t>
      </w:r>
      <w:r w:rsidRPr="007C04B3">
        <w:rPr>
          <w:rFonts w:ascii="Arial Narrow" w:eastAsia="Arial Narrow" w:hAnsi="Arial Narrow" w:cs="Arial Narrow"/>
          <w:spacing w:val="-2"/>
        </w:rPr>
        <w:t>3%</w:t>
      </w:r>
      <w:r w:rsidRPr="007C04B3">
        <w:rPr>
          <w:rFonts w:ascii="Arial Narrow" w:eastAsia="Arial Narrow" w:hAnsi="Arial Narrow" w:cs="Arial Narrow"/>
          <w:spacing w:val="-1"/>
        </w:rPr>
        <w:t xml:space="preserve"> </w:t>
      </w:r>
      <w:r w:rsidRPr="007C04B3">
        <w:rPr>
          <w:rFonts w:ascii="Arial Narrow" w:eastAsia="Arial Narrow" w:hAnsi="Arial Narrow" w:cs="Arial Narrow"/>
        </w:rPr>
        <w:t xml:space="preserve">of </w:t>
      </w:r>
      <w:r w:rsidRPr="007C04B3">
        <w:rPr>
          <w:rFonts w:ascii="Arial Narrow" w:eastAsia="Arial Narrow" w:hAnsi="Arial Narrow" w:cs="Arial Narrow"/>
          <w:spacing w:val="-1"/>
        </w:rPr>
        <w:t>employee’s</w:t>
      </w:r>
      <w:r w:rsidRPr="007C04B3">
        <w:rPr>
          <w:rFonts w:ascii="Arial Narrow" w:eastAsia="Arial Narrow" w:hAnsi="Arial Narrow" w:cs="Arial Narrow"/>
          <w:spacing w:val="1"/>
        </w:rPr>
        <w:t xml:space="preserve"> </w:t>
      </w:r>
      <w:r w:rsidRPr="007C04B3">
        <w:rPr>
          <w:rFonts w:ascii="Arial Narrow" w:eastAsia="Arial Narrow" w:hAnsi="Arial Narrow" w:cs="Arial Narrow"/>
          <w:spacing w:val="-1"/>
        </w:rPr>
        <w:t>annua</w:t>
      </w:r>
      <w:r w:rsidRPr="007C04B3">
        <w:rPr>
          <w:rFonts w:ascii="Arial Narrow" w:eastAsia="Arial Narrow" w:hAnsi="Arial Narrow" w:cs="Times New Roman"/>
          <w:spacing w:val="-1"/>
        </w:rPr>
        <w:t>l</w:t>
      </w:r>
      <w:r w:rsidRPr="007C04B3">
        <w:rPr>
          <w:rFonts w:ascii="Arial Narrow" w:eastAsia="Arial Narrow" w:hAnsi="Arial Narrow" w:cs="Times New Roman"/>
          <w:spacing w:val="-2"/>
        </w:rPr>
        <w:t xml:space="preserve"> </w:t>
      </w:r>
      <w:r w:rsidRPr="007C04B3">
        <w:rPr>
          <w:rFonts w:ascii="Arial Narrow" w:eastAsia="Arial Narrow" w:hAnsi="Arial Narrow" w:cs="Times New Roman"/>
          <w:spacing w:val="-1"/>
        </w:rPr>
        <w:t>salary</w:t>
      </w:r>
      <w:r w:rsidRPr="007C04B3">
        <w:rPr>
          <w:rFonts w:ascii="Arial Narrow" w:eastAsia="Arial Narrow" w:hAnsi="Arial Narrow" w:cs="Times New Roman"/>
        </w:rPr>
        <w:t xml:space="preserve"> </w:t>
      </w:r>
      <w:r w:rsidRPr="007C04B3">
        <w:rPr>
          <w:rFonts w:ascii="Arial Narrow" w:eastAsia="Arial Narrow" w:hAnsi="Arial Narrow" w:cs="Times New Roman"/>
          <w:spacing w:val="-1"/>
        </w:rPr>
        <w:t>toward</w:t>
      </w:r>
      <w:r w:rsidRPr="007C04B3">
        <w:rPr>
          <w:rFonts w:ascii="Arial Narrow" w:eastAsia="Arial Narrow" w:hAnsi="Arial Narrow" w:cs="Times New Roman"/>
        </w:rPr>
        <w:t xml:space="preserve"> </w:t>
      </w:r>
      <w:r w:rsidRPr="007C04B3">
        <w:rPr>
          <w:rFonts w:ascii="Arial Narrow" w:eastAsia="Arial Narrow" w:hAnsi="Arial Narrow" w:cs="Times New Roman"/>
          <w:spacing w:val="-1"/>
        </w:rPr>
        <w:t>retirement</w:t>
      </w:r>
      <w:r w:rsidRPr="007C04B3">
        <w:rPr>
          <w:rFonts w:ascii="Arial Narrow" w:eastAsia="Arial Narrow" w:hAnsi="Arial Narrow" w:cs="Times New Roman"/>
        </w:rPr>
        <w:t xml:space="preserve"> </w:t>
      </w:r>
      <w:r w:rsidRPr="007C04B3">
        <w:rPr>
          <w:rFonts w:ascii="Arial Narrow" w:eastAsia="Arial Narrow" w:hAnsi="Arial Narrow" w:cs="Times New Roman"/>
          <w:spacing w:val="-1"/>
        </w:rPr>
        <w:t>plan</w:t>
      </w:r>
      <w:r w:rsidR="007C04B3">
        <w:rPr>
          <w:rFonts w:ascii="Arial Narrow" w:eastAsia="Arial Narrow" w:hAnsi="Arial Narrow" w:cs="Times New Roman"/>
          <w:spacing w:val="-1"/>
        </w:rPr>
        <w:t xml:space="preserve"> after six months</w:t>
      </w:r>
    </w:p>
    <w:p w14:paraId="5F5AB8E4" w14:textId="197F4416" w:rsidR="002475F4" w:rsidRPr="007C04B3" w:rsidRDefault="00FC37A3" w:rsidP="007C04B3">
      <w:pPr>
        <w:widowControl w:val="0"/>
        <w:numPr>
          <w:ilvl w:val="0"/>
          <w:numId w:val="2"/>
        </w:numPr>
        <w:tabs>
          <w:tab w:val="left" w:pos="500"/>
        </w:tabs>
        <w:spacing w:after="0" w:line="268" w:lineRule="exact"/>
        <w:ind w:left="360"/>
        <w:rPr>
          <w:rFonts w:ascii="Arial Narrow" w:eastAsia="Arial Narrow" w:hAnsi="Arial Narrow" w:cs="Times New Roman"/>
        </w:rPr>
      </w:pPr>
      <w:r w:rsidRPr="007C04B3">
        <w:rPr>
          <w:rFonts w:ascii="Arial Narrow" w:eastAsia="Arial Narrow" w:hAnsi="Arial Narrow" w:cs="Times New Roman"/>
          <w:spacing w:val="-1"/>
        </w:rPr>
        <w:t xml:space="preserve">Health, life, and </w:t>
      </w:r>
      <w:proofErr w:type="gramStart"/>
      <w:r w:rsidRPr="007C04B3">
        <w:rPr>
          <w:rFonts w:ascii="Arial Narrow" w:eastAsia="Arial Narrow" w:hAnsi="Arial Narrow" w:cs="Times New Roman"/>
          <w:spacing w:val="-1"/>
        </w:rPr>
        <w:t>long term</w:t>
      </w:r>
      <w:proofErr w:type="gramEnd"/>
      <w:r w:rsidRPr="007C04B3">
        <w:rPr>
          <w:rFonts w:ascii="Arial Narrow" w:eastAsia="Arial Narrow" w:hAnsi="Arial Narrow" w:cs="Times New Roman"/>
          <w:spacing w:val="-1"/>
        </w:rPr>
        <w:t xml:space="preserve"> disability insurance</w:t>
      </w:r>
      <w:r w:rsidR="007C04B3">
        <w:rPr>
          <w:rFonts w:ascii="Arial Narrow" w:eastAsia="Arial Narrow" w:hAnsi="Arial Narrow" w:cs="Times New Roman"/>
          <w:spacing w:val="-1"/>
        </w:rPr>
        <w:t xml:space="preserve"> after ninety days</w:t>
      </w:r>
    </w:p>
    <w:p w14:paraId="3673FD56" w14:textId="4263B677" w:rsidR="002475F4" w:rsidRPr="007C04B3" w:rsidRDefault="002475F4" w:rsidP="007C04B3">
      <w:pPr>
        <w:widowControl w:val="0"/>
        <w:numPr>
          <w:ilvl w:val="0"/>
          <w:numId w:val="2"/>
        </w:numPr>
        <w:tabs>
          <w:tab w:val="left" w:pos="500"/>
        </w:tabs>
        <w:spacing w:after="0" w:line="266" w:lineRule="exact"/>
        <w:ind w:left="360"/>
        <w:rPr>
          <w:rFonts w:ascii="Arial Narrow" w:eastAsia="Arial Narrow" w:hAnsi="Arial Narrow" w:cs="Times New Roman"/>
        </w:rPr>
      </w:pPr>
      <w:r w:rsidRPr="007C04B3">
        <w:rPr>
          <w:rFonts w:ascii="Arial Narrow" w:eastAsia="Arial Narrow" w:hAnsi="Arial Narrow" w:cs="Times New Roman"/>
          <w:spacing w:val="-1"/>
        </w:rPr>
        <w:t>20</w:t>
      </w:r>
      <w:r w:rsidR="007C04B3">
        <w:rPr>
          <w:rFonts w:ascii="Arial Narrow" w:eastAsia="Arial Narrow" w:hAnsi="Arial Narrow" w:cs="Times New Roman"/>
          <w:spacing w:val="-1"/>
        </w:rPr>
        <w:t>+</w:t>
      </w:r>
      <w:r w:rsidRPr="007C04B3">
        <w:rPr>
          <w:rFonts w:ascii="Arial Narrow" w:eastAsia="Arial Narrow" w:hAnsi="Arial Narrow" w:cs="Times New Roman"/>
        </w:rPr>
        <w:t xml:space="preserve"> </w:t>
      </w:r>
      <w:r w:rsidRPr="007C04B3">
        <w:rPr>
          <w:rFonts w:ascii="Arial Narrow" w:eastAsia="Arial Narrow" w:hAnsi="Arial Narrow" w:cs="Times New Roman"/>
          <w:spacing w:val="-1"/>
        </w:rPr>
        <w:t>days</w:t>
      </w:r>
      <w:r w:rsidRPr="007C04B3">
        <w:rPr>
          <w:rFonts w:ascii="Arial Narrow" w:eastAsia="Arial Narrow" w:hAnsi="Arial Narrow" w:cs="Times New Roman"/>
        </w:rPr>
        <w:t xml:space="preserve"> </w:t>
      </w:r>
      <w:r w:rsidRPr="007C04B3">
        <w:rPr>
          <w:rFonts w:ascii="Arial Narrow" w:eastAsia="Arial Narrow" w:hAnsi="Arial Narrow" w:cs="Times New Roman"/>
          <w:spacing w:val="-1"/>
        </w:rPr>
        <w:t>of</w:t>
      </w:r>
      <w:r w:rsidRPr="007C04B3">
        <w:rPr>
          <w:rFonts w:ascii="Arial Narrow" w:eastAsia="Arial Narrow" w:hAnsi="Arial Narrow" w:cs="Times New Roman"/>
        </w:rPr>
        <w:t xml:space="preserve"> </w:t>
      </w:r>
      <w:r w:rsidRPr="007C04B3">
        <w:rPr>
          <w:rFonts w:ascii="Arial Narrow" w:eastAsia="Arial Narrow" w:hAnsi="Arial Narrow" w:cs="Times New Roman"/>
          <w:spacing w:val="-1"/>
        </w:rPr>
        <w:t>Paid</w:t>
      </w:r>
      <w:r w:rsidRPr="007C04B3">
        <w:rPr>
          <w:rFonts w:ascii="Arial Narrow" w:eastAsia="Arial Narrow" w:hAnsi="Arial Narrow" w:cs="Times New Roman"/>
        </w:rPr>
        <w:t xml:space="preserve"> </w:t>
      </w:r>
      <w:r w:rsidRPr="007C04B3">
        <w:rPr>
          <w:rFonts w:ascii="Arial Narrow" w:eastAsia="Arial Narrow" w:hAnsi="Arial Narrow" w:cs="Times New Roman"/>
          <w:spacing w:val="-1"/>
        </w:rPr>
        <w:t>Time</w:t>
      </w:r>
      <w:r w:rsidRPr="007C04B3">
        <w:rPr>
          <w:rFonts w:ascii="Arial Narrow" w:eastAsia="Arial Narrow" w:hAnsi="Arial Narrow" w:cs="Times New Roman"/>
        </w:rPr>
        <w:t xml:space="preserve"> </w:t>
      </w:r>
      <w:r w:rsidRPr="007C04B3">
        <w:rPr>
          <w:rFonts w:ascii="Arial Narrow" w:eastAsia="Arial Narrow" w:hAnsi="Arial Narrow" w:cs="Times New Roman"/>
          <w:spacing w:val="-1"/>
        </w:rPr>
        <w:t>Off</w:t>
      </w:r>
      <w:r w:rsidRPr="007C04B3">
        <w:rPr>
          <w:rFonts w:ascii="Arial Narrow" w:eastAsia="Arial Narrow" w:hAnsi="Arial Narrow" w:cs="Times New Roman"/>
        </w:rPr>
        <w:t xml:space="preserve"> </w:t>
      </w:r>
      <w:r w:rsidRPr="007C04B3">
        <w:rPr>
          <w:rFonts w:ascii="Arial Narrow" w:eastAsia="Arial Narrow" w:hAnsi="Arial Narrow" w:cs="Times New Roman"/>
          <w:spacing w:val="-1"/>
        </w:rPr>
        <w:t>(PTO)</w:t>
      </w:r>
      <w:r w:rsidRPr="007C04B3">
        <w:rPr>
          <w:rFonts w:ascii="Arial Narrow" w:eastAsia="Arial Narrow" w:hAnsi="Arial Narrow" w:cs="Times New Roman"/>
        </w:rPr>
        <w:t xml:space="preserve"> </w:t>
      </w:r>
      <w:r w:rsidRPr="007C04B3">
        <w:rPr>
          <w:rFonts w:ascii="Arial Narrow" w:eastAsia="Arial Narrow" w:hAnsi="Arial Narrow" w:cs="Times New Roman"/>
          <w:spacing w:val="-1"/>
        </w:rPr>
        <w:t>per</w:t>
      </w:r>
      <w:r w:rsidRPr="007C04B3">
        <w:rPr>
          <w:rFonts w:ascii="Arial Narrow" w:eastAsia="Arial Narrow" w:hAnsi="Arial Narrow" w:cs="Times New Roman"/>
        </w:rPr>
        <w:t xml:space="preserve"> </w:t>
      </w:r>
      <w:r w:rsidRPr="007C04B3">
        <w:rPr>
          <w:rFonts w:ascii="Arial Narrow" w:eastAsia="Arial Narrow" w:hAnsi="Arial Narrow" w:cs="Times New Roman"/>
          <w:spacing w:val="-1"/>
        </w:rPr>
        <w:t>year</w:t>
      </w:r>
      <w:r w:rsidRPr="007C04B3">
        <w:rPr>
          <w:rFonts w:ascii="Arial Narrow" w:eastAsia="Arial Narrow" w:hAnsi="Arial Narrow" w:cs="Times New Roman"/>
          <w:spacing w:val="2"/>
        </w:rPr>
        <w:t xml:space="preserve"> </w:t>
      </w:r>
      <w:r w:rsidRPr="007C04B3">
        <w:rPr>
          <w:rFonts w:ascii="Arial Narrow" w:eastAsia="Arial Narrow" w:hAnsi="Arial Narrow" w:cs="Times New Roman"/>
        </w:rPr>
        <w:t>+ 12</w:t>
      </w:r>
      <w:r w:rsidRPr="007C04B3">
        <w:rPr>
          <w:rFonts w:ascii="Arial Narrow" w:eastAsia="Arial Narrow" w:hAnsi="Arial Narrow" w:cs="Times New Roman"/>
          <w:spacing w:val="-3"/>
        </w:rPr>
        <w:t xml:space="preserve"> </w:t>
      </w:r>
      <w:r w:rsidRPr="007C04B3">
        <w:rPr>
          <w:rFonts w:ascii="Arial Narrow" w:eastAsia="Arial Narrow" w:hAnsi="Arial Narrow" w:cs="Times New Roman"/>
        </w:rPr>
        <w:t>paid</w:t>
      </w:r>
      <w:r w:rsidRPr="007C04B3">
        <w:rPr>
          <w:rFonts w:ascii="Arial Narrow" w:eastAsia="Arial Narrow" w:hAnsi="Arial Narrow" w:cs="Times New Roman"/>
          <w:spacing w:val="-3"/>
        </w:rPr>
        <w:t xml:space="preserve"> </w:t>
      </w:r>
      <w:r w:rsidRPr="007C04B3">
        <w:rPr>
          <w:rFonts w:ascii="Arial Narrow" w:eastAsia="Arial Narrow" w:hAnsi="Arial Narrow" w:cs="Times New Roman"/>
          <w:spacing w:val="-1"/>
        </w:rPr>
        <w:t>holidays</w:t>
      </w:r>
      <w:r w:rsidRPr="007C04B3">
        <w:rPr>
          <w:rFonts w:ascii="Arial Narrow" w:eastAsia="Arial Narrow" w:hAnsi="Arial Narrow" w:cs="Times New Roman"/>
          <w:spacing w:val="-2"/>
        </w:rPr>
        <w:t xml:space="preserve"> </w:t>
      </w:r>
      <w:r w:rsidRPr="007C04B3">
        <w:rPr>
          <w:rFonts w:ascii="Arial Narrow" w:eastAsia="Arial Narrow" w:hAnsi="Arial Narrow" w:cs="Times New Roman"/>
          <w:spacing w:val="-1"/>
        </w:rPr>
        <w:t>per</w:t>
      </w:r>
      <w:r w:rsidRPr="007C04B3">
        <w:rPr>
          <w:rFonts w:ascii="Arial Narrow" w:eastAsia="Arial Narrow" w:hAnsi="Arial Narrow" w:cs="Times New Roman"/>
        </w:rPr>
        <w:t xml:space="preserve"> year + flex schedule</w:t>
      </w:r>
    </w:p>
    <w:p w14:paraId="1ACAA569" w14:textId="77777777" w:rsidR="002475F4" w:rsidRPr="007C04B3" w:rsidRDefault="002475F4" w:rsidP="007C04B3">
      <w:pPr>
        <w:widowControl w:val="0"/>
        <w:numPr>
          <w:ilvl w:val="0"/>
          <w:numId w:val="2"/>
        </w:numPr>
        <w:tabs>
          <w:tab w:val="left" w:pos="500"/>
        </w:tabs>
        <w:spacing w:after="0" w:line="268" w:lineRule="exact"/>
        <w:ind w:left="360"/>
        <w:rPr>
          <w:rFonts w:ascii="Arial Narrow" w:eastAsia="Arial Narrow" w:hAnsi="Arial Narrow" w:cs="Times New Roman"/>
        </w:rPr>
      </w:pPr>
      <w:r w:rsidRPr="007C04B3">
        <w:rPr>
          <w:rFonts w:ascii="Arial Narrow" w:eastAsia="Arial Narrow" w:hAnsi="Arial Narrow" w:cs="Times New Roman"/>
          <w:spacing w:val="-1"/>
        </w:rPr>
        <w:t>Mileage</w:t>
      </w:r>
      <w:r w:rsidRPr="007C04B3">
        <w:rPr>
          <w:rFonts w:ascii="Arial Narrow" w:eastAsia="Arial Narrow" w:hAnsi="Arial Narrow" w:cs="Times New Roman"/>
        </w:rPr>
        <w:t xml:space="preserve"> </w:t>
      </w:r>
      <w:r w:rsidRPr="007C04B3">
        <w:rPr>
          <w:rFonts w:ascii="Arial Narrow" w:eastAsia="Arial Narrow" w:hAnsi="Arial Narrow" w:cs="Times New Roman"/>
          <w:spacing w:val="-1"/>
        </w:rPr>
        <w:t>reimbursement</w:t>
      </w:r>
      <w:r w:rsidRPr="007C04B3">
        <w:rPr>
          <w:rFonts w:ascii="Arial Narrow" w:eastAsia="Arial Narrow" w:hAnsi="Arial Narrow" w:cs="Times New Roman"/>
        </w:rPr>
        <w:t xml:space="preserve"> for out</w:t>
      </w:r>
      <w:r w:rsidRPr="007C04B3">
        <w:rPr>
          <w:rFonts w:ascii="Arial Narrow" w:eastAsia="Arial Narrow" w:hAnsi="Arial Narrow" w:cs="Times New Roman"/>
          <w:spacing w:val="-2"/>
        </w:rPr>
        <w:t xml:space="preserve"> </w:t>
      </w:r>
      <w:r w:rsidRPr="007C04B3">
        <w:rPr>
          <w:rFonts w:ascii="Arial Narrow" w:eastAsia="Arial Narrow" w:hAnsi="Arial Narrow" w:cs="Times New Roman"/>
          <w:spacing w:val="-1"/>
        </w:rPr>
        <w:t>of</w:t>
      </w:r>
      <w:r w:rsidRPr="007C04B3">
        <w:rPr>
          <w:rFonts w:ascii="Arial Narrow" w:eastAsia="Arial Narrow" w:hAnsi="Arial Narrow" w:cs="Times New Roman"/>
        </w:rPr>
        <w:t xml:space="preserve"> town </w:t>
      </w:r>
      <w:r w:rsidRPr="007C04B3">
        <w:rPr>
          <w:rFonts w:ascii="Arial Narrow" w:eastAsia="Arial Narrow" w:hAnsi="Arial Narrow" w:cs="Times New Roman"/>
          <w:spacing w:val="-1"/>
        </w:rPr>
        <w:t>travel</w:t>
      </w:r>
      <w:r w:rsidRPr="007C04B3">
        <w:rPr>
          <w:rFonts w:ascii="Arial Narrow" w:eastAsia="Arial Narrow" w:hAnsi="Arial Narrow" w:cs="Times New Roman"/>
        </w:rPr>
        <w:t xml:space="preserve"> </w:t>
      </w:r>
      <w:r w:rsidRPr="007C04B3">
        <w:rPr>
          <w:rFonts w:ascii="Arial Narrow" w:eastAsia="Arial Narrow" w:hAnsi="Arial Narrow" w:cs="Times New Roman"/>
          <w:spacing w:val="-1"/>
        </w:rPr>
        <w:t>at</w:t>
      </w:r>
      <w:r w:rsidRPr="007C04B3">
        <w:rPr>
          <w:rFonts w:ascii="Arial Narrow" w:eastAsia="Arial Narrow" w:hAnsi="Arial Narrow" w:cs="Times New Roman"/>
          <w:spacing w:val="-2"/>
        </w:rPr>
        <w:t xml:space="preserve"> </w:t>
      </w:r>
      <w:r w:rsidRPr="007C04B3">
        <w:rPr>
          <w:rFonts w:ascii="Arial Narrow" w:eastAsia="Arial Narrow" w:hAnsi="Arial Narrow" w:cs="Times New Roman"/>
        </w:rPr>
        <w:t xml:space="preserve">the </w:t>
      </w:r>
      <w:r w:rsidRPr="007C04B3">
        <w:rPr>
          <w:rFonts w:ascii="Arial Narrow" w:eastAsia="Arial Narrow" w:hAnsi="Arial Narrow" w:cs="Times New Roman"/>
          <w:spacing w:val="-1"/>
        </w:rPr>
        <w:t>federal</w:t>
      </w:r>
      <w:r w:rsidRPr="007C04B3">
        <w:rPr>
          <w:rFonts w:ascii="Arial Narrow" w:eastAsia="Arial Narrow" w:hAnsi="Arial Narrow" w:cs="Times New Roman"/>
        </w:rPr>
        <w:t xml:space="preserve"> </w:t>
      </w:r>
      <w:r w:rsidRPr="007C04B3">
        <w:rPr>
          <w:rFonts w:ascii="Arial Narrow" w:eastAsia="Arial Narrow" w:hAnsi="Arial Narrow" w:cs="Times New Roman"/>
          <w:spacing w:val="-1"/>
        </w:rPr>
        <w:t>rate</w:t>
      </w:r>
      <w:r w:rsidRPr="007C04B3">
        <w:rPr>
          <w:rFonts w:ascii="Arial Narrow" w:eastAsia="Arial Narrow" w:hAnsi="Arial Narrow" w:cs="Times New Roman"/>
        </w:rPr>
        <w:t xml:space="preserve"> </w:t>
      </w:r>
      <w:r w:rsidRPr="007C04B3">
        <w:rPr>
          <w:rFonts w:ascii="Arial Narrow" w:eastAsia="Arial Narrow" w:hAnsi="Arial Narrow" w:cs="Times New Roman"/>
          <w:spacing w:val="-1"/>
        </w:rPr>
        <w:t>of</w:t>
      </w:r>
      <w:r w:rsidRPr="007C04B3">
        <w:rPr>
          <w:rFonts w:ascii="Arial Narrow" w:eastAsia="Arial Narrow" w:hAnsi="Arial Narrow" w:cs="Times New Roman"/>
        </w:rPr>
        <w:t xml:space="preserve"> </w:t>
      </w:r>
      <w:r w:rsidRPr="007C04B3">
        <w:rPr>
          <w:rFonts w:ascii="Arial Narrow" w:eastAsia="Arial Narrow" w:hAnsi="Arial Narrow" w:cs="Times New Roman"/>
          <w:spacing w:val="-1"/>
        </w:rPr>
        <w:t>reimbursement</w:t>
      </w:r>
    </w:p>
    <w:p w14:paraId="6B386676" w14:textId="232EE4F9" w:rsidR="002475F4" w:rsidRPr="000D02F9" w:rsidRDefault="002475F4" w:rsidP="007C04B3">
      <w:pPr>
        <w:widowControl w:val="0"/>
        <w:numPr>
          <w:ilvl w:val="0"/>
          <w:numId w:val="2"/>
        </w:numPr>
        <w:tabs>
          <w:tab w:val="left" w:pos="500"/>
        </w:tabs>
        <w:spacing w:after="0" w:line="268" w:lineRule="exact"/>
        <w:ind w:left="360"/>
        <w:rPr>
          <w:rFonts w:ascii="Arial Narrow" w:eastAsia="Arial Narrow" w:hAnsi="Arial Narrow" w:cs="Times New Roman"/>
        </w:rPr>
      </w:pPr>
      <w:r w:rsidRPr="007C04B3">
        <w:rPr>
          <w:rFonts w:ascii="Arial Narrow" w:eastAsia="Arial Narrow" w:hAnsi="Arial Narrow" w:cs="Times New Roman"/>
          <w:spacing w:val="-1"/>
        </w:rPr>
        <w:t>Cellular</w:t>
      </w:r>
      <w:r w:rsidRPr="007C04B3">
        <w:rPr>
          <w:rFonts w:ascii="Arial Narrow" w:eastAsia="Arial Narrow" w:hAnsi="Arial Narrow" w:cs="Times New Roman"/>
        </w:rPr>
        <w:t xml:space="preserve"> </w:t>
      </w:r>
      <w:r w:rsidRPr="007C04B3">
        <w:rPr>
          <w:rFonts w:ascii="Arial Narrow" w:eastAsia="Arial Narrow" w:hAnsi="Arial Narrow" w:cs="Times New Roman"/>
          <w:spacing w:val="-1"/>
        </w:rPr>
        <w:t>phone</w:t>
      </w:r>
      <w:r w:rsidR="007C04B3">
        <w:rPr>
          <w:rFonts w:ascii="Arial Narrow" w:eastAsia="Arial Narrow" w:hAnsi="Arial Narrow" w:cs="Times New Roman"/>
          <w:spacing w:val="-1"/>
        </w:rPr>
        <w:t xml:space="preserve"> stipend</w:t>
      </w:r>
    </w:p>
    <w:p w14:paraId="5912FAEC" w14:textId="4831211A" w:rsidR="000D02F9" w:rsidRDefault="000D02F9" w:rsidP="000D02F9">
      <w:pPr>
        <w:widowControl w:val="0"/>
        <w:tabs>
          <w:tab w:val="left" w:pos="500"/>
        </w:tabs>
        <w:spacing w:after="0" w:line="268" w:lineRule="exact"/>
        <w:rPr>
          <w:rFonts w:ascii="Arial Narrow" w:eastAsia="Arial Narrow" w:hAnsi="Arial Narrow" w:cs="Times New Roman"/>
          <w:spacing w:val="-1"/>
        </w:rPr>
      </w:pPr>
    </w:p>
    <w:p w14:paraId="29898CD9" w14:textId="18D203B8" w:rsidR="000273E5" w:rsidRDefault="000273E5" w:rsidP="000273E5">
      <w:pPr>
        <w:spacing w:after="0" w:line="276" w:lineRule="auto"/>
      </w:pPr>
      <w:r w:rsidRPr="008116C9">
        <w:rPr>
          <w:rFonts w:ascii="Arial Narrow" w:hAnsi="Arial Narrow"/>
          <w:b/>
          <w:bCs/>
        </w:rPr>
        <w:t xml:space="preserve">TO APPLY, PLEASE SUBMIT THE FOLLOWING TO </w:t>
      </w:r>
      <w:r>
        <w:rPr>
          <w:rFonts w:ascii="Arial Narrow" w:hAnsi="Arial Narrow"/>
          <w:b/>
          <w:bCs/>
        </w:rPr>
        <w:t>Victoria Baker, Communications Director</w:t>
      </w:r>
      <w:r w:rsidRPr="008116C9">
        <w:rPr>
          <w:rFonts w:ascii="Arial Narrow" w:hAnsi="Arial Narrow"/>
          <w:b/>
          <w:bCs/>
        </w:rPr>
        <w:t xml:space="preserve">, at </w:t>
      </w:r>
      <w:hyperlink r:id="rId8" w:history="1">
        <w:r w:rsidRPr="00194596">
          <w:rPr>
            <w:rStyle w:val="Hyperlink"/>
            <w:rFonts w:ascii="Arial Narrow" w:hAnsi="Arial Narrow"/>
            <w:b/>
            <w:bCs/>
          </w:rPr>
          <w:t>victoria@</w:t>
        </w:r>
      </w:hyperlink>
      <w:r>
        <w:rPr>
          <w:rStyle w:val="Hyperlink"/>
          <w:rFonts w:ascii="Arial Narrow" w:hAnsi="Arial Narrow"/>
          <w:b/>
          <w:bCs/>
        </w:rPr>
        <w:t>sccommunityloanfund.org</w:t>
      </w:r>
    </w:p>
    <w:p w14:paraId="5D24DFAE" w14:textId="77777777" w:rsidR="00352DCE" w:rsidRPr="00352DCE" w:rsidRDefault="000273E5" w:rsidP="000273E5">
      <w:pPr>
        <w:pStyle w:val="NormalWeb"/>
        <w:numPr>
          <w:ilvl w:val="0"/>
          <w:numId w:val="6"/>
        </w:numPr>
        <w:spacing w:before="0" w:beforeAutospacing="0" w:after="0" w:afterAutospacing="0" w:line="276" w:lineRule="auto"/>
        <w:rPr>
          <w:sz w:val="22"/>
        </w:rPr>
      </w:pPr>
      <w:r w:rsidRPr="00B06D67">
        <w:rPr>
          <w:rFonts w:ascii="Arial Narrow" w:hAnsi="Arial Narrow"/>
          <w:sz w:val="22"/>
        </w:rPr>
        <w:t>Cover Letter</w:t>
      </w:r>
    </w:p>
    <w:p w14:paraId="1CED35E1" w14:textId="35CEE49B" w:rsidR="000273E5" w:rsidRPr="00B06D67" w:rsidRDefault="000273E5" w:rsidP="000273E5">
      <w:pPr>
        <w:pStyle w:val="NormalWeb"/>
        <w:numPr>
          <w:ilvl w:val="0"/>
          <w:numId w:val="6"/>
        </w:numPr>
        <w:spacing w:before="0" w:beforeAutospacing="0" w:after="0" w:afterAutospacing="0" w:line="276" w:lineRule="auto"/>
        <w:rPr>
          <w:sz w:val="22"/>
        </w:rPr>
      </w:pPr>
      <w:r w:rsidRPr="00B06D67">
        <w:rPr>
          <w:rFonts w:ascii="Arial Narrow" w:hAnsi="Arial Narrow"/>
          <w:sz w:val="22"/>
        </w:rPr>
        <w:t>Resume</w:t>
      </w:r>
    </w:p>
    <w:p w14:paraId="656BBF85" w14:textId="7C782310" w:rsidR="000D02F9" w:rsidRPr="000D02F9" w:rsidRDefault="000D02F9" w:rsidP="000D02F9">
      <w:pPr>
        <w:pStyle w:val="ListParagraph"/>
        <w:widowControl w:val="0"/>
        <w:numPr>
          <w:ilvl w:val="0"/>
          <w:numId w:val="6"/>
        </w:numPr>
        <w:tabs>
          <w:tab w:val="left" w:pos="500"/>
        </w:tabs>
        <w:spacing w:after="0" w:line="268" w:lineRule="exact"/>
        <w:rPr>
          <w:rFonts w:ascii="Arial Narrow" w:eastAsia="Arial Narrow" w:hAnsi="Arial Narrow" w:cs="Times New Roman"/>
        </w:rPr>
      </w:pPr>
      <w:r w:rsidRPr="000D02F9">
        <w:rPr>
          <w:rFonts w:ascii="Arial Narrow" w:eastAsia="Arial Narrow" w:hAnsi="Arial Narrow" w:cs="Times New Roman"/>
          <w:spacing w:val="-1"/>
        </w:rPr>
        <w:t xml:space="preserve">Writing </w:t>
      </w:r>
      <w:r w:rsidR="00352DCE">
        <w:rPr>
          <w:rFonts w:ascii="Arial Narrow" w:eastAsia="Arial Narrow" w:hAnsi="Arial Narrow" w:cs="Times New Roman"/>
          <w:spacing w:val="-1"/>
        </w:rPr>
        <w:t>S</w:t>
      </w:r>
      <w:r w:rsidRPr="000D02F9">
        <w:rPr>
          <w:rFonts w:ascii="Arial Narrow" w:eastAsia="Arial Narrow" w:hAnsi="Arial Narrow" w:cs="Times New Roman"/>
          <w:spacing w:val="-1"/>
        </w:rPr>
        <w:t>ample</w:t>
      </w:r>
      <w:r>
        <w:rPr>
          <w:rFonts w:ascii="Arial Narrow" w:eastAsia="Arial Narrow" w:hAnsi="Arial Narrow" w:cs="Times New Roman"/>
          <w:spacing w:val="-1"/>
        </w:rPr>
        <w:t xml:space="preserve"> (optional)</w:t>
      </w:r>
    </w:p>
    <w:p w14:paraId="6DBFBB58" w14:textId="77777777" w:rsidR="002475F4" w:rsidRPr="007C04B3" w:rsidRDefault="002475F4" w:rsidP="00293EEE">
      <w:pPr>
        <w:pStyle w:val="NormalWeb"/>
        <w:spacing w:before="0" w:beforeAutospacing="0" w:after="0" w:afterAutospacing="0"/>
        <w:rPr>
          <w:rFonts w:ascii="Arial Narrow" w:hAnsi="Arial Narrow"/>
          <w:sz w:val="22"/>
          <w:szCs w:val="22"/>
        </w:rPr>
      </w:pPr>
    </w:p>
    <w:p w14:paraId="6F83102F" w14:textId="77777777" w:rsidR="003F2B40" w:rsidRPr="007C04B3" w:rsidRDefault="003F2B40" w:rsidP="00293EEE">
      <w:pPr>
        <w:spacing w:after="0" w:line="240" w:lineRule="auto"/>
        <w:rPr>
          <w:rFonts w:ascii="Arial Narrow" w:hAnsi="Arial Narrow"/>
          <w:b/>
          <w:bCs/>
        </w:rPr>
      </w:pPr>
    </w:p>
    <w:sectPr w:rsidR="003F2B40" w:rsidRPr="007C04B3" w:rsidSect="005A6D70">
      <w:headerReference w:type="default" r:id="rId9"/>
      <w:footerReference w:type="default" r:id="rId10"/>
      <w:endnotePr>
        <w:numFmt w:val="decimal"/>
      </w:endnotePr>
      <w:pgSz w:w="12240" w:h="15840" w:code="1"/>
      <w:pgMar w:top="720" w:right="720" w:bottom="720" w:left="720" w:header="432" w:footer="432"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DB6A7" w14:textId="77777777" w:rsidR="002D35C4" w:rsidRDefault="002D35C4">
      <w:pPr>
        <w:spacing w:line="20" w:lineRule="exact"/>
        <w:rPr>
          <w:sz w:val="24"/>
        </w:rPr>
      </w:pPr>
    </w:p>
  </w:endnote>
  <w:endnote w:type="continuationSeparator" w:id="0">
    <w:p w14:paraId="0552FCA9" w14:textId="77777777" w:rsidR="002D35C4" w:rsidRDefault="002D35C4">
      <w:r>
        <w:rPr>
          <w:sz w:val="24"/>
        </w:rPr>
        <w:t xml:space="preserve"> </w:t>
      </w:r>
    </w:p>
  </w:endnote>
  <w:endnote w:type="continuationNotice" w:id="1">
    <w:p w14:paraId="1047A705" w14:textId="77777777" w:rsidR="002D35C4" w:rsidRDefault="002D35C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235995"/>
      <w:docPartObj>
        <w:docPartGallery w:val="Page Numbers (Bottom of Page)"/>
        <w:docPartUnique/>
      </w:docPartObj>
    </w:sdtPr>
    <w:sdtEndPr>
      <w:rPr>
        <w:rFonts w:ascii="Arial Narrow" w:hAnsi="Arial Narrow"/>
        <w:color w:val="7F7F7F" w:themeColor="background1" w:themeShade="7F"/>
        <w:spacing w:val="60"/>
        <w:sz w:val="18"/>
        <w:szCs w:val="20"/>
      </w:rPr>
    </w:sdtEndPr>
    <w:sdtContent>
      <w:p w14:paraId="77F3769D" w14:textId="5AD83EBE" w:rsidR="00303F6E" w:rsidRDefault="00C72961" w:rsidP="00303F6E">
        <w:pPr>
          <w:pStyle w:val="Footer"/>
          <w:pBdr>
            <w:top w:val="single" w:sz="4" w:space="1" w:color="D9D9D9" w:themeColor="background1" w:themeShade="D9"/>
          </w:pBdr>
          <w:rPr>
            <w:rFonts w:ascii="Arial Narrow" w:hAnsi="Arial Narrow"/>
            <w:color w:val="7F7F7F" w:themeColor="background1" w:themeShade="7F"/>
            <w:spacing w:val="60"/>
            <w:sz w:val="20"/>
            <w:szCs w:val="20"/>
          </w:rPr>
        </w:pPr>
        <w:r w:rsidRPr="00C72961">
          <w:rPr>
            <w:rFonts w:ascii="Arial Narrow" w:hAnsi="Arial Narrow"/>
            <w:sz w:val="20"/>
            <w:szCs w:val="20"/>
          </w:rPr>
          <w:t xml:space="preserve">Position: </w:t>
        </w:r>
        <w:r w:rsidR="00B223B9">
          <w:rPr>
            <w:rFonts w:ascii="Arial Narrow" w:hAnsi="Arial Narrow"/>
            <w:sz w:val="20"/>
            <w:szCs w:val="20"/>
          </w:rPr>
          <w:t>Communications</w:t>
        </w:r>
        <w:r w:rsidR="00F725CF">
          <w:rPr>
            <w:rFonts w:ascii="Arial Narrow" w:hAnsi="Arial Narrow"/>
            <w:sz w:val="20"/>
            <w:szCs w:val="20"/>
          </w:rPr>
          <w:t xml:space="preserve"> </w:t>
        </w:r>
        <w:r w:rsidR="000D02F9">
          <w:rPr>
            <w:rFonts w:ascii="Arial Narrow" w:hAnsi="Arial Narrow"/>
            <w:sz w:val="20"/>
            <w:szCs w:val="20"/>
          </w:rPr>
          <w:t>Coordinator</w:t>
        </w:r>
        <w:r w:rsidRPr="00C72961">
          <w:rPr>
            <w:rFonts w:ascii="Arial Narrow" w:hAnsi="Arial Narrow"/>
            <w:sz w:val="20"/>
            <w:szCs w:val="20"/>
          </w:rPr>
          <w:tab/>
        </w:r>
        <w:r w:rsidRPr="00C72961">
          <w:rPr>
            <w:rFonts w:ascii="Arial Narrow" w:hAnsi="Arial Narrow"/>
            <w:sz w:val="20"/>
            <w:szCs w:val="20"/>
          </w:rPr>
          <w:tab/>
        </w:r>
        <w:r w:rsidRPr="00C72961">
          <w:rPr>
            <w:rFonts w:ascii="Arial Narrow" w:hAnsi="Arial Narrow"/>
            <w:sz w:val="20"/>
            <w:szCs w:val="20"/>
          </w:rPr>
          <w:tab/>
        </w:r>
        <w:r w:rsidRPr="00C72961">
          <w:rPr>
            <w:rFonts w:ascii="Arial Narrow" w:hAnsi="Arial Narrow"/>
            <w:sz w:val="20"/>
            <w:szCs w:val="20"/>
          </w:rPr>
          <w:tab/>
          <w:t xml:space="preserve"> </w:t>
        </w:r>
        <w:r w:rsidR="00303F6E">
          <w:rPr>
            <w:rFonts w:ascii="Arial Narrow" w:hAnsi="Arial Narrow"/>
            <w:sz w:val="20"/>
            <w:szCs w:val="20"/>
          </w:rPr>
          <w:tab/>
        </w:r>
        <w:r w:rsidRPr="00C72961">
          <w:rPr>
            <w:rFonts w:ascii="Arial Narrow" w:hAnsi="Arial Narrow"/>
            <w:sz w:val="20"/>
            <w:szCs w:val="20"/>
          </w:rPr>
          <w:t xml:space="preserve"> </w:t>
        </w:r>
        <w:r w:rsidR="005A6D70" w:rsidRPr="00C72961">
          <w:rPr>
            <w:rFonts w:ascii="Arial Narrow" w:hAnsi="Arial Narrow"/>
            <w:sz w:val="20"/>
            <w:szCs w:val="20"/>
          </w:rPr>
          <w:fldChar w:fldCharType="begin"/>
        </w:r>
        <w:r w:rsidR="005A6D70" w:rsidRPr="00C72961">
          <w:rPr>
            <w:rFonts w:ascii="Arial Narrow" w:hAnsi="Arial Narrow"/>
            <w:sz w:val="20"/>
            <w:szCs w:val="20"/>
          </w:rPr>
          <w:instrText xml:space="preserve"> PAGE   \* MERGEFORMAT </w:instrText>
        </w:r>
        <w:r w:rsidR="005A6D70" w:rsidRPr="00C72961">
          <w:rPr>
            <w:rFonts w:ascii="Arial Narrow" w:hAnsi="Arial Narrow"/>
            <w:sz w:val="20"/>
            <w:szCs w:val="20"/>
          </w:rPr>
          <w:fldChar w:fldCharType="separate"/>
        </w:r>
        <w:r w:rsidR="007C04B3">
          <w:rPr>
            <w:rFonts w:ascii="Arial Narrow" w:hAnsi="Arial Narrow"/>
            <w:noProof/>
            <w:sz w:val="20"/>
            <w:szCs w:val="20"/>
          </w:rPr>
          <w:t>2</w:t>
        </w:r>
        <w:r w:rsidR="005A6D70" w:rsidRPr="00C72961">
          <w:rPr>
            <w:rFonts w:ascii="Arial Narrow" w:hAnsi="Arial Narrow"/>
            <w:noProof/>
            <w:sz w:val="20"/>
            <w:szCs w:val="20"/>
          </w:rPr>
          <w:fldChar w:fldCharType="end"/>
        </w:r>
        <w:r w:rsidR="005A6D70" w:rsidRPr="00C72961">
          <w:rPr>
            <w:rFonts w:ascii="Arial Narrow" w:hAnsi="Arial Narrow"/>
            <w:sz w:val="20"/>
            <w:szCs w:val="20"/>
          </w:rPr>
          <w:t xml:space="preserve"> | </w:t>
        </w:r>
        <w:r w:rsidR="005A6D70" w:rsidRPr="00C72961">
          <w:rPr>
            <w:rFonts w:ascii="Arial Narrow" w:hAnsi="Arial Narrow"/>
            <w:color w:val="7F7F7F" w:themeColor="background1" w:themeShade="7F"/>
            <w:spacing w:val="60"/>
            <w:sz w:val="20"/>
            <w:szCs w:val="20"/>
          </w:rPr>
          <w:t>Page</w:t>
        </w:r>
      </w:p>
      <w:p w14:paraId="521A51C1" w14:textId="77777777" w:rsidR="005A6D70" w:rsidRPr="00303F6E" w:rsidRDefault="00303F6E" w:rsidP="00303F6E">
        <w:pPr>
          <w:spacing w:after="0" w:line="276" w:lineRule="auto"/>
          <w:jc w:val="center"/>
          <w:rPr>
            <w:rFonts w:ascii="Arial Narrow" w:hAnsi="Arial Narrow"/>
            <w:i/>
            <w:sz w:val="20"/>
          </w:rPr>
        </w:pPr>
        <w:r w:rsidRPr="00303F6E">
          <w:rPr>
            <w:rFonts w:ascii="Arial Narrow" w:hAnsi="Arial Narrow"/>
            <w:i/>
            <w:sz w:val="20"/>
          </w:rPr>
          <w:t>It is the policy of the South Carolina Community Loan Fund not to discriminate against any applicant for employment, or any employee because of age, color, sex, disability, national origin, race, religion, marital status, sexual orientation, gender identity or veteran status.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0E67F" w14:textId="77777777" w:rsidR="002D35C4" w:rsidRDefault="002D35C4">
      <w:r>
        <w:rPr>
          <w:sz w:val="24"/>
        </w:rPr>
        <w:separator/>
      </w:r>
    </w:p>
  </w:footnote>
  <w:footnote w:type="continuationSeparator" w:id="0">
    <w:p w14:paraId="2B40CA2A" w14:textId="77777777" w:rsidR="002D35C4" w:rsidRDefault="002D3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5072"/>
      <w:gridCol w:w="5668"/>
    </w:tblGrid>
    <w:tr w:rsidR="005A6D70" w14:paraId="5408F1A4" w14:textId="77777777" w:rsidTr="00AF2E70">
      <w:trPr>
        <w:trHeight w:val="1181"/>
        <w:tblCellSpacing w:w="20" w:type="dxa"/>
      </w:trPr>
      <w:tc>
        <w:tcPr>
          <w:tcW w:w="1541" w:type="pct"/>
          <w:vAlign w:val="center"/>
        </w:tcPr>
        <w:p w14:paraId="4A768293" w14:textId="77777777" w:rsidR="005A6D70" w:rsidRPr="00B5175B" w:rsidRDefault="005A6D70" w:rsidP="005A6D70">
          <w:pPr>
            <w:spacing w:line="276" w:lineRule="auto"/>
            <w:jc w:val="center"/>
            <w:rPr>
              <w:sz w:val="24"/>
            </w:rPr>
          </w:pPr>
          <w:r>
            <w:rPr>
              <w:noProof/>
              <w:sz w:val="24"/>
            </w:rPr>
            <w:drawing>
              <wp:inline distT="0" distB="0" distL="0" distR="0" wp14:anchorId="71D4D2F6" wp14:editId="0CAE14C5">
                <wp:extent cx="2997996" cy="11689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_CommunityLoanFun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7996" cy="1168908"/>
                        </a:xfrm>
                        <a:prstGeom prst="rect">
                          <a:avLst/>
                        </a:prstGeom>
                      </pic:spPr>
                    </pic:pic>
                  </a:graphicData>
                </a:graphic>
              </wp:inline>
            </w:drawing>
          </w:r>
        </w:p>
      </w:tc>
      <w:tc>
        <w:tcPr>
          <w:tcW w:w="3397" w:type="pct"/>
          <w:shd w:val="clear" w:color="auto" w:fill="00A08C"/>
        </w:tcPr>
        <w:p w14:paraId="3F7C134D" w14:textId="77777777" w:rsidR="005A6D70" w:rsidRDefault="005A6D70" w:rsidP="005A6D70">
          <w:pPr>
            <w:spacing w:after="0" w:line="240" w:lineRule="auto"/>
            <w:jc w:val="right"/>
            <w:rPr>
              <w:rFonts w:ascii="Arial Narrow" w:hAnsi="Arial Narrow"/>
              <w:color w:val="FFFFFF" w:themeColor="background1"/>
              <w:sz w:val="24"/>
              <w:szCs w:val="24"/>
            </w:rPr>
          </w:pPr>
        </w:p>
        <w:p w14:paraId="15FD38E8" w14:textId="77777777" w:rsidR="005A6D70" w:rsidRPr="005A6D70" w:rsidRDefault="005A6D70" w:rsidP="00AF2E70">
          <w:pPr>
            <w:spacing w:after="0" w:line="240" w:lineRule="auto"/>
            <w:jc w:val="right"/>
            <w:rPr>
              <w:rFonts w:ascii="Arial Narrow" w:hAnsi="Arial Narrow"/>
              <w:color w:val="FFFFFF" w:themeColor="background1"/>
              <w:sz w:val="24"/>
              <w:szCs w:val="24"/>
            </w:rPr>
          </w:pPr>
          <w:r w:rsidRPr="005A6D70">
            <w:rPr>
              <w:rFonts w:ascii="Arial Narrow" w:hAnsi="Arial Narrow"/>
              <w:color w:val="FFFFFF" w:themeColor="background1"/>
              <w:sz w:val="24"/>
              <w:szCs w:val="24"/>
            </w:rPr>
            <w:t>South Carolina Community Loan Fund</w:t>
          </w:r>
        </w:p>
        <w:p w14:paraId="2E7CDE25" w14:textId="60B9C5C9" w:rsidR="005A6D70" w:rsidRPr="005A6D70" w:rsidRDefault="00AF2E70" w:rsidP="00AF2E70">
          <w:pPr>
            <w:spacing w:after="0" w:line="240" w:lineRule="auto"/>
            <w:jc w:val="right"/>
            <w:rPr>
              <w:rFonts w:ascii="Arial Narrow" w:hAnsi="Arial Narrow"/>
              <w:color w:val="FFFFFF" w:themeColor="background1"/>
              <w:sz w:val="24"/>
              <w:szCs w:val="24"/>
            </w:rPr>
          </w:pPr>
          <w:r>
            <w:rPr>
              <w:rFonts w:ascii="Arial Narrow" w:hAnsi="Arial Narrow"/>
              <w:color w:val="FFFFFF" w:themeColor="background1"/>
              <w:sz w:val="24"/>
              <w:szCs w:val="24"/>
            </w:rPr>
            <w:t>10</w:t>
          </w:r>
          <w:r w:rsidR="00356666">
            <w:rPr>
              <w:rFonts w:ascii="Arial Narrow" w:hAnsi="Arial Narrow"/>
              <w:color w:val="FFFFFF" w:themeColor="background1"/>
              <w:sz w:val="24"/>
              <w:szCs w:val="24"/>
            </w:rPr>
            <w:t>51-A</w:t>
          </w:r>
          <w:r>
            <w:rPr>
              <w:rFonts w:ascii="Arial Narrow" w:hAnsi="Arial Narrow"/>
              <w:color w:val="FFFFFF" w:themeColor="background1"/>
              <w:sz w:val="24"/>
              <w:szCs w:val="24"/>
            </w:rPr>
            <w:t xml:space="preserve"> Gardner Road</w:t>
          </w:r>
        </w:p>
        <w:p w14:paraId="0762FE52" w14:textId="77777777" w:rsidR="005A6D70" w:rsidRPr="005A6D70" w:rsidRDefault="00AF2E70" w:rsidP="00AF2E70">
          <w:pPr>
            <w:spacing w:after="0" w:line="240" w:lineRule="auto"/>
            <w:jc w:val="right"/>
            <w:rPr>
              <w:rFonts w:ascii="Arial Narrow" w:hAnsi="Arial Narrow"/>
              <w:color w:val="FFFFFF" w:themeColor="background1"/>
              <w:sz w:val="24"/>
              <w:szCs w:val="24"/>
            </w:rPr>
          </w:pPr>
          <w:r>
            <w:rPr>
              <w:rFonts w:ascii="Arial Narrow" w:hAnsi="Arial Narrow"/>
              <w:color w:val="FFFFFF" w:themeColor="background1"/>
              <w:sz w:val="24"/>
              <w:szCs w:val="24"/>
            </w:rPr>
            <w:t>Charleston, SC 29407</w:t>
          </w:r>
        </w:p>
        <w:p w14:paraId="7BC35133" w14:textId="77777777" w:rsidR="005A6D70" w:rsidRDefault="00AF2E70" w:rsidP="00AF2E70">
          <w:pPr>
            <w:tabs>
              <w:tab w:val="left" w:pos="516"/>
              <w:tab w:val="right" w:pos="4571"/>
            </w:tabs>
            <w:spacing w:after="0" w:line="240" w:lineRule="auto"/>
            <w:jc w:val="right"/>
            <w:rPr>
              <w:rFonts w:ascii="Arial Narrow" w:hAnsi="Arial Narrow"/>
              <w:color w:val="FFFFFF" w:themeColor="background1"/>
              <w:sz w:val="24"/>
              <w:szCs w:val="24"/>
            </w:rPr>
          </w:pPr>
          <w:r>
            <w:rPr>
              <w:rFonts w:ascii="Arial Narrow" w:hAnsi="Arial Narrow"/>
              <w:color w:val="FFFFFF" w:themeColor="background1"/>
              <w:sz w:val="24"/>
              <w:szCs w:val="24"/>
            </w:rPr>
            <w:tab/>
          </w:r>
          <w:r>
            <w:rPr>
              <w:rFonts w:ascii="Arial Narrow" w:hAnsi="Arial Narrow"/>
              <w:color w:val="FFFFFF" w:themeColor="background1"/>
              <w:sz w:val="24"/>
              <w:szCs w:val="24"/>
            </w:rPr>
            <w:tab/>
          </w:r>
          <w:r w:rsidR="005A6D70" w:rsidRPr="005A6D70">
            <w:rPr>
              <w:rFonts w:ascii="Arial Narrow" w:hAnsi="Arial Narrow"/>
              <w:color w:val="FFFFFF" w:themeColor="background1"/>
              <w:sz w:val="24"/>
              <w:szCs w:val="24"/>
            </w:rPr>
            <w:t>843-973-7285</w:t>
          </w:r>
        </w:p>
        <w:p w14:paraId="0F0F0153" w14:textId="77777777" w:rsidR="00AF2E70" w:rsidRDefault="005A6D70" w:rsidP="00AF2E70">
          <w:pPr>
            <w:spacing w:after="0" w:line="240" w:lineRule="auto"/>
            <w:jc w:val="right"/>
            <w:rPr>
              <w:rFonts w:ascii="Arial Narrow" w:hAnsi="Arial Narrow" w:cs="Calibri"/>
              <w:color w:val="FFFFFF" w:themeColor="background1"/>
              <w:sz w:val="24"/>
              <w:szCs w:val="24"/>
            </w:rPr>
          </w:pPr>
          <w:r>
            <w:rPr>
              <w:rFonts w:ascii="Arial Narrow" w:hAnsi="Arial Narrow"/>
              <w:color w:val="FFFFFF" w:themeColor="background1"/>
              <w:sz w:val="24"/>
              <w:szCs w:val="24"/>
            </w:rPr>
            <w:t xml:space="preserve">www.sccommunityloanfund.org </w:t>
          </w:r>
        </w:p>
        <w:p w14:paraId="4DB280ED" w14:textId="77777777" w:rsidR="005A6D70" w:rsidRPr="00AF2E70" w:rsidRDefault="005A6D70" w:rsidP="00AF2E70">
          <w:pPr>
            <w:rPr>
              <w:rFonts w:ascii="Arial Narrow" w:hAnsi="Arial Narrow" w:cs="Calibri"/>
              <w:sz w:val="24"/>
              <w:szCs w:val="24"/>
            </w:rPr>
          </w:pPr>
        </w:p>
      </w:tc>
    </w:tr>
  </w:tbl>
  <w:p w14:paraId="762B0FD8" w14:textId="77777777" w:rsidR="005A6D70" w:rsidRDefault="005A6D70" w:rsidP="005A6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7602"/>
    <w:multiLevelType w:val="hybridMultilevel"/>
    <w:tmpl w:val="0344B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11785A"/>
    <w:multiLevelType w:val="hybridMultilevel"/>
    <w:tmpl w:val="EAF0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2127B"/>
    <w:multiLevelType w:val="hybridMultilevel"/>
    <w:tmpl w:val="BA60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6C6E04"/>
    <w:multiLevelType w:val="hybridMultilevel"/>
    <w:tmpl w:val="CA3E3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FE22E40"/>
    <w:multiLevelType w:val="hybridMultilevel"/>
    <w:tmpl w:val="AA8438FA"/>
    <w:lvl w:ilvl="0" w:tplc="BCCC7228">
      <w:start w:val="1"/>
      <w:numFmt w:val="bullet"/>
      <w:lvlText w:val=""/>
      <w:lvlJc w:val="left"/>
      <w:pPr>
        <w:ind w:left="720" w:hanging="360"/>
      </w:pPr>
      <w:rPr>
        <w:rFonts w:ascii="Symbol" w:eastAsia="Symbol" w:hAnsi="Symbol" w:hint="default"/>
        <w:sz w:val="22"/>
        <w:szCs w:val="22"/>
      </w:rPr>
    </w:lvl>
    <w:lvl w:ilvl="1" w:tplc="04090003">
      <w:start w:val="1"/>
      <w:numFmt w:val="bullet"/>
      <w:lvlText w:val="o"/>
      <w:lvlJc w:val="left"/>
      <w:pPr>
        <w:ind w:left="1778" w:hanging="360"/>
      </w:pPr>
      <w:rPr>
        <w:rFonts w:ascii="Courier New" w:hAnsi="Courier New" w:cs="Courier New" w:hint="default"/>
      </w:rPr>
    </w:lvl>
    <w:lvl w:ilvl="2" w:tplc="BC7685DC">
      <w:start w:val="1"/>
      <w:numFmt w:val="bullet"/>
      <w:lvlText w:val="•"/>
      <w:lvlJc w:val="left"/>
      <w:pPr>
        <w:ind w:left="2836" w:hanging="360"/>
      </w:pPr>
    </w:lvl>
    <w:lvl w:ilvl="3" w:tplc="D8E44FEC">
      <w:start w:val="1"/>
      <w:numFmt w:val="bullet"/>
      <w:lvlText w:val="•"/>
      <w:lvlJc w:val="left"/>
      <w:pPr>
        <w:ind w:left="3894" w:hanging="360"/>
      </w:pPr>
    </w:lvl>
    <w:lvl w:ilvl="4" w:tplc="71F0A46C">
      <w:start w:val="1"/>
      <w:numFmt w:val="bullet"/>
      <w:lvlText w:val="•"/>
      <w:lvlJc w:val="left"/>
      <w:pPr>
        <w:ind w:left="4952" w:hanging="360"/>
      </w:pPr>
    </w:lvl>
    <w:lvl w:ilvl="5" w:tplc="6570E264">
      <w:start w:val="1"/>
      <w:numFmt w:val="bullet"/>
      <w:lvlText w:val="•"/>
      <w:lvlJc w:val="left"/>
      <w:pPr>
        <w:ind w:left="6010" w:hanging="360"/>
      </w:pPr>
    </w:lvl>
    <w:lvl w:ilvl="6" w:tplc="A2E835E0">
      <w:start w:val="1"/>
      <w:numFmt w:val="bullet"/>
      <w:lvlText w:val="•"/>
      <w:lvlJc w:val="left"/>
      <w:pPr>
        <w:ind w:left="7068" w:hanging="360"/>
      </w:pPr>
    </w:lvl>
    <w:lvl w:ilvl="7" w:tplc="257690AC">
      <w:start w:val="1"/>
      <w:numFmt w:val="bullet"/>
      <w:lvlText w:val="•"/>
      <w:lvlJc w:val="left"/>
      <w:pPr>
        <w:ind w:left="8126" w:hanging="360"/>
      </w:pPr>
    </w:lvl>
    <w:lvl w:ilvl="8" w:tplc="975ADE82">
      <w:start w:val="1"/>
      <w:numFmt w:val="bullet"/>
      <w:lvlText w:val="•"/>
      <w:lvlJc w:val="left"/>
      <w:pPr>
        <w:ind w:left="9184" w:hanging="360"/>
      </w:pPr>
    </w:lvl>
  </w:abstractNum>
  <w:abstractNum w:abstractNumId="5" w15:restartNumberingAfterBreak="0">
    <w:nsid w:val="7A8873CF"/>
    <w:multiLevelType w:val="hybridMultilevel"/>
    <w:tmpl w:val="4BC8D0E8"/>
    <w:lvl w:ilvl="0" w:tplc="EFC85FC0">
      <w:start w:val="1"/>
      <w:numFmt w:val="bullet"/>
      <w:lvlText w:val=""/>
      <w:lvlJc w:val="left"/>
      <w:pPr>
        <w:ind w:left="500" w:hanging="360"/>
      </w:pPr>
      <w:rPr>
        <w:rFonts w:ascii="Symbol" w:eastAsia="Symbol" w:hAnsi="Symbol" w:hint="default"/>
        <w:sz w:val="22"/>
        <w:szCs w:val="22"/>
      </w:rPr>
    </w:lvl>
    <w:lvl w:ilvl="1" w:tplc="C63679B8">
      <w:start w:val="1"/>
      <w:numFmt w:val="bullet"/>
      <w:lvlText w:val="•"/>
      <w:lvlJc w:val="left"/>
      <w:pPr>
        <w:ind w:left="1558" w:hanging="360"/>
      </w:pPr>
      <w:rPr>
        <w:rFonts w:hint="default"/>
      </w:rPr>
    </w:lvl>
    <w:lvl w:ilvl="2" w:tplc="F5B48F34">
      <w:start w:val="1"/>
      <w:numFmt w:val="bullet"/>
      <w:lvlText w:val="•"/>
      <w:lvlJc w:val="left"/>
      <w:pPr>
        <w:ind w:left="2616" w:hanging="360"/>
      </w:pPr>
      <w:rPr>
        <w:rFonts w:hint="default"/>
      </w:rPr>
    </w:lvl>
    <w:lvl w:ilvl="3" w:tplc="6B2E386A">
      <w:start w:val="1"/>
      <w:numFmt w:val="bullet"/>
      <w:lvlText w:val="•"/>
      <w:lvlJc w:val="left"/>
      <w:pPr>
        <w:ind w:left="3674" w:hanging="360"/>
      </w:pPr>
      <w:rPr>
        <w:rFonts w:hint="default"/>
      </w:rPr>
    </w:lvl>
    <w:lvl w:ilvl="4" w:tplc="90D4A076">
      <w:start w:val="1"/>
      <w:numFmt w:val="bullet"/>
      <w:lvlText w:val="•"/>
      <w:lvlJc w:val="left"/>
      <w:pPr>
        <w:ind w:left="4732" w:hanging="360"/>
      </w:pPr>
      <w:rPr>
        <w:rFonts w:hint="default"/>
      </w:rPr>
    </w:lvl>
    <w:lvl w:ilvl="5" w:tplc="734EE5A8">
      <w:start w:val="1"/>
      <w:numFmt w:val="bullet"/>
      <w:lvlText w:val="•"/>
      <w:lvlJc w:val="left"/>
      <w:pPr>
        <w:ind w:left="5790" w:hanging="360"/>
      </w:pPr>
      <w:rPr>
        <w:rFonts w:hint="default"/>
      </w:rPr>
    </w:lvl>
    <w:lvl w:ilvl="6" w:tplc="10200660">
      <w:start w:val="1"/>
      <w:numFmt w:val="bullet"/>
      <w:lvlText w:val="•"/>
      <w:lvlJc w:val="left"/>
      <w:pPr>
        <w:ind w:left="6848" w:hanging="360"/>
      </w:pPr>
      <w:rPr>
        <w:rFonts w:hint="default"/>
      </w:rPr>
    </w:lvl>
    <w:lvl w:ilvl="7" w:tplc="E634E95A">
      <w:start w:val="1"/>
      <w:numFmt w:val="bullet"/>
      <w:lvlText w:val="•"/>
      <w:lvlJc w:val="left"/>
      <w:pPr>
        <w:ind w:left="7906" w:hanging="360"/>
      </w:pPr>
      <w:rPr>
        <w:rFonts w:hint="default"/>
      </w:rPr>
    </w:lvl>
    <w:lvl w:ilvl="8" w:tplc="B0288C70">
      <w:start w:val="1"/>
      <w:numFmt w:val="bullet"/>
      <w:lvlText w:val="•"/>
      <w:lvlJc w:val="left"/>
      <w:pPr>
        <w:ind w:left="8964" w:hanging="360"/>
      </w:pPr>
      <w:rPr>
        <w:rFonts w:hint="default"/>
      </w:rPr>
    </w:lvl>
  </w:abstractNum>
  <w:num w:numId="1">
    <w:abstractNumId w:val="0"/>
  </w:num>
  <w:num w:numId="2">
    <w:abstractNumId w:val="5"/>
  </w:num>
  <w:num w:numId="3">
    <w:abstractNumId w:val="4"/>
  </w:num>
  <w:num w:numId="4">
    <w:abstractNumId w:val="2"/>
  </w:num>
  <w:num w:numId="5">
    <w:abstractNumId w:val="1"/>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16B"/>
    <w:rsid w:val="00010F8C"/>
    <w:rsid w:val="000120E7"/>
    <w:rsid w:val="00023043"/>
    <w:rsid w:val="000273E5"/>
    <w:rsid w:val="00047AB5"/>
    <w:rsid w:val="00053750"/>
    <w:rsid w:val="00055AD9"/>
    <w:rsid w:val="00073807"/>
    <w:rsid w:val="000904EA"/>
    <w:rsid w:val="00093B8F"/>
    <w:rsid w:val="000A3487"/>
    <w:rsid w:val="000C0808"/>
    <w:rsid w:val="000D02F9"/>
    <w:rsid w:val="000D14E8"/>
    <w:rsid w:val="000D5D5E"/>
    <w:rsid w:val="000D7248"/>
    <w:rsid w:val="00102A3F"/>
    <w:rsid w:val="00111DB1"/>
    <w:rsid w:val="00122186"/>
    <w:rsid w:val="00126B55"/>
    <w:rsid w:val="00127498"/>
    <w:rsid w:val="001274C9"/>
    <w:rsid w:val="0013700F"/>
    <w:rsid w:val="00137EF7"/>
    <w:rsid w:val="00146372"/>
    <w:rsid w:val="00150B65"/>
    <w:rsid w:val="00152884"/>
    <w:rsid w:val="00167FB7"/>
    <w:rsid w:val="0017281C"/>
    <w:rsid w:val="00177040"/>
    <w:rsid w:val="001902EA"/>
    <w:rsid w:val="00191B9E"/>
    <w:rsid w:val="001922CB"/>
    <w:rsid w:val="00192D5E"/>
    <w:rsid w:val="00197DFA"/>
    <w:rsid w:val="001A5B02"/>
    <w:rsid w:val="001B2117"/>
    <w:rsid w:val="001B409B"/>
    <w:rsid w:val="001B467C"/>
    <w:rsid w:val="001B517D"/>
    <w:rsid w:val="001B6BF7"/>
    <w:rsid w:val="001B71C4"/>
    <w:rsid w:val="001C20CA"/>
    <w:rsid w:val="001C38CE"/>
    <w:rsid w:val="001D18A3"/>
    <w:rsid w:val="001D4E63"/>
    <w:rsid w:val="001D7983"/>
    <w:rsid w:val="001E1761"/>
    <w:rsid w:val="001E370C"/>
    <w:rsid w:val="001F4E34"/>
    <w:rsid w:val="0020603B"/>
    <w:rsid w:val="0020716B"/>
    <w:rsid w:val="002431EB"/>
    <w:rsid w:val="00245A4D"/>
    <w:rsid w:val="002475F4"/>
    <w:rsid w:val="00254346"/>
    <w:rsid w:val="0026151C"/>
    <w:rsid w:val="002735EA"/>
    <w:rsid w:val="00275D22"/>
    <w:rsid w:val="00293EEE"/>
    <w:rsid w:val="002957A9"/>
    <w:rsid w:val="002A5982"/>
    <w:rsid w:val="002B65CC"/>
    <w:rsid w:val="002D35C4"/>
    <w:rsid w:val="002E0ABD"/>
    <w:rsid w:val="002E607B"/>
    <w:rsid w:val="002F5C32"/>
    <w:rsid w:val="002F6088"/>
    <w:rsid w:val="00303F6E"/>
    <w:rsid w:val="00310642"/>
    <w:rsid w:val="00315330"/>
    <w:rsid w:val="00330D4B"/>
    <w:rsid w:val="0033302B"/>
    <w:rsid w:val="00336447"/>
    <w:rsid w:val="0033656F"/>
    <w:rsid w:val="00343A9D"/>
    <w:rsid w:val="00343AFD"/>
    <w:rsid w:val="003458DD"/>
    <w:rsid w:val="00352DCE"/>
    <w:rsid w:val="00356666"/>
    <w:rsid w:val="003626D5"/>
    <w:rsid w:val="00365590"/>
    <w:rsid w:val="00374A54"/>
    <w:rsid w:val="00376820"/>
    <w:rsid w:val="0039120F"/>
    <w:rsid w:val="003A7D60"/>
    <w:rsid w:val="003B7BB5"/>
    <w:rsid w:val="003C1CD3"/>
    <w:rsid w:val="003C4BDD"/>
    <w:rsid w:val="003D44BA"/>
    <w:rsid w:val="003E0B59"/>
    <w:rsid w:val="003E5C8D"/>
    <w:rsid w:val="003F2B40"/>
    <w:rsid w:val="003F6986"/>
    <w:rsid w:val="003F78E2"/>
    <w:rsid w:val="00405660"/>
    <w:rsid w:val="0040636A"/>
    <w:rsid w:val="00414760"/>
    <w:rsid w:val="00420D19"/>
    <w:rsid w:val="004271AE"/>
    <w:rsid w:val="004429C2"/>
    <w:rsid w:val="00443E3B"/>
    <w:rsid w:val="0044482C"/>
    <w:rsid w:val="00451170"/>
    <w:rsid w:val="004548E0"/>
    <w:rsid w:val="00460A24"/>
    <w:rsid w:val="0047277C"/>
    <w:rsid w:val="0047747B"/>
    <w:rsid w:val="004A0DC4"/>
    <w:rsid w:val="004A31D0"/>
    <w:rsid w:val="004A3F2F"/>
    <w:rsid w:val="004A54B6"/>
    <w:rsid w:val="004A5D52"/>
    <w:rsid w:val="004B6134"/>
    <w:rsid w:val="005037B9"/>
    <w:rsid w:val="0050662D"/>
    <w:rsid w:val="0053113C"/>
    <w:rsid w:val="005312B5"/>
    <w:rsid w:val="00534E1D"/>
    <w:rsid w:val="005360A5"/>
    <w:rsid w:val="00536AB2"/>
    <w:rsid w:val="00537AB0"/>
    <w:rsid w:val="005568F2"/>
    <w:rsid w:val="0056158E"/>
    <w:rsid w:val="00563CEB"/>
    <w:rsid w:val="00564E6D"/>
    <w:rsid w:val="00572A73"/>
    <w:rsid w:val="00591151"/>
    <w:rsid w:val="005A4B57"/>
    <w:rsid w:val="005A6D70"/>
    <w:rsid w:val="005B102A"/>
    <w:rsid w:val="005B1601"/>
    <w:rsid w:val="005B485C"/>
    <w:rsid w:val="005B5960"/>
    <w:rsid w:val="005E0084"/>
    <w:rsid w:val="005F17DD"/>
    <w:rsid w:val="005F2F61"/>
    <w:rsid w:val="006021F4"/>
    <w:rsid w:val="00614836"/>
    <w:rsid w:val="00614FCF"/>
    <w:rsid w:val="00615D23"/>
    <w:rsid w:val="00626C85"/>
    <w:rsid w:val="00627C6A"/>
    <w:rsid w:val="00630E41"/>
    <w:rsid w:val="00635C70"/>
    <w:rsid w:val="00643572"/>
    <w:rsid w:val="00645FD9"/>
    <w:rsid w:val="006761E8"/>
    <w:rsid w:val="006930AD"/>
    <w:rsid w:val="006A06E3"/>
    <w:rsid w:val="006A0912"/>
    <w:rsid w:val="006B29EA"/>
    <w:rsid w:val="006B5CC7"/>
    <w:rsid w:val="006C31C3"/>
    <w:rsid w:val="006C78E4"/>
    <w:rsid w:val="006D40A8"/>
    <w:rsid w:val="006E754C"/>
    <w:rsid w:val="0070069E"/>
    <w:rsid w:val="00703AD3"/>
    <w:rsid w:val="00706BC7"/>
    <w:rsid w:val="00713010"/>
    <w:rsid w:val="007155A4"/>
    <w:rsid w:val="00715A3B"/>
    <w:rsid w:val="0071712B"/>
    <w:rsid w:val="0072486C"/>
    <w:rsid w:val="00737092"/>
    <w:rsid w:val="00760331"/>
    <w:rsid w:val="007635EB"/>
    <w:rsid w:val="007716FC"/>
    <w:rsid w:val="00776528"/>
    <w:rsid w:val="00780519"/>
    <w:rsid w:val="00782C4C"/>
    <w:rsid w:val="00786821"/>
    <w:rsid w:val="00790EAE"/>
    <w:rsid w:val="007A55DF"/>
    <w:rsid w:val="007C04B3"/>
    <w:rsid w:val="007D0E38"/>
    <w:rsid w:val="007D4EAD"/>
    <w:rsid w:val="007E0E8C"/>
    <w:rsid w:val="007E5158"/>
    <w:rsid w:val="007E7BF5"/>
    <w:rsid w:val="007F2BA2"/>
    <w:rsid w:val="00800ED3"/>
    <w:rsid w:val="00805EF3"/>
    <w:rsid w:val="008116C9"/>
    <w:rsid w:val="0081434C"/>
    <w:rsid w:val="008229B3"/>
    <w:rsid w:val="0084081B"/>
    <w:rsid w:val="0084718F"/>
    <w:rsid w:val="0086141B"/>
    <w:rsid w:val="00863C4F"/>
    <w:rsid w:val="00866368"/>
    <w:rsid w:val="008759D0"/>
    <w:rsid w:val="00882FC5"/>
    <w:rsid w:val="00886274"/>
    <w:rsid w:val="00887528"/>
    <w:rsid w:val="008A314B"/>
    <w:rsid w:val="008A4124"/>
    <w:rsid w:val="008A7DD9"/>
    <w:rsid w:val="008A7F29"/>
    <w:rsid w:val="008B55F5"/>
    <w:rsid w:val="008C3D89"/>
    <w:rsid w:val="008C3EF0"/>
    <w:rsid w:val="00925B9C"/>
    <w:rsid w:val="0092698E"/>
    <w:rsid w:val="0093194E"/>
    <w:rsid w:val="009420CE"/>
    <w:rsid w:val="00943004"/>
    <w:rsid w:val="009665DF"/>
    <w:rsid w:val="00970633"/>
    <w:rsid w:val="009B593B"/>
    <w:rsid w:val="009D0758"/>
    <w:rsid w:val="009E196E"/>
    <w:rsid w:val="009E6F3E"/>
    <w:rsid w:val="009F2860"/>
    <w:rsid w:val="00A00B46"/>
    <w:rsid w:val="00A012A5"/>
    <w:rsid w:val="00A12680"/>
    <w:rsid w:val="00A17E93"/>
    <w:rsid w:val="00A23BA7"/>
    <w:rsid w:val="00A44C12"/>
    <w:rsid w:val="00A56135"/>
    <w:rsid w:val="00A60960"/>
    <w:rsid w:val="00A616B6"/>
    <w:rsid w:val="00A801D3"/>
    <w:rsid w:val="00A902DA"/>
    <w:rsid w:val="00AA0803"/>
    <w:rsid w:val="00AB5ADD"/>
    <w:rsid w:val="00AB7739"/>
    <w:rsid w:val="00AC2659"/>
    <w:rsid w:val="00AD05EF"/>
    <w:rsid w:val="00AD0A13"/>
    <w:rsid w:val="00AD3D48"/>
    <w:rsid w:val="00AE3C7B"/>
    <w:rsid w:val="00AF026E"/>
    <w:rsid w:val="00AF2E70"/>
    <w:rsid w:val="00B06D67"/>
    <w:rsid w:val="00B13EC1"/>
    <w:rsid w:val="00B223B9"/>
    <w:rsid w:val="00B30264"/>
    <w:rsid w:val="00B5175B"/>
    <w:rsid w:val="00B72E9F"/>
    <w:rsid w:val="00B7310C"/>
    <w:rsid w:val="00B73876"/>
    <w:rsid w:val="00B77BE9"/>
    <w:rsid w:val="00BB294F"/>
    <w:rsid w:val="00BC0A23"/>
    <w:rsid w:val="00BC5BFB"/>
    <w:rsid w:val="00BD7B1B"/>
    <w:rsid w:val="00BE3597"/>
    <w:rsid w:val="00BE5456"/>
    <w:rsid w:val="00BF2C06"/>
    <w:rsid w:val="00BF79CF"/>
    <w:rsid w:val="00C0467D"/>
    <w:rsid w:val="00C05FD0"/>
    <w:rsid w:val="00C101E4"/>
    <w:rsid w:val="00C14290"/>
    <w:rsid w:val="00C1593E"/>
    <w:rsid w:val="00C1595B"/>
    <w:rsid w:val="00C17D85"/>
    <w:rsid w:val="00C21F3D"/>
    <w:rsid w:val="00C32489"/>
    <w:rsid w:val="00C426BF"/>
    <w:rsid w:val="00C51B74"/>
    <w:rsid w:val="00C53BFA"/>
    <w:rsid w:val="00C607DB"/>
    <w:rsid w:val="00C6389B"/>
    <w:rsid w:val="00C72961"/>
    <w:rsid w:val="00C859BD"/>
    <w:rsid w:val="00C94513"/>
    <w:rsid w:val="00C94C6E"/>
    <w:rsid w:val="00C96526"/>
    <w:rsid w:val="00C97DB3"/>
    <w:rsid w:val="00CA2ABB"/>
    <w:rsid w:val="00CB08F1"/>
    <w:rsid w:val="00CB26F1"/>
    <w:rsid w:val="00CC350C"/>
    <w:rsid w:val="00CE7C20"/>
    <w:rsid w:val="00D26B80"/>
    <w:rsid w:val="00D31FC3"/>
    <w:rsid w:val="00D36CCB"/>
    <w:rsid w:val="00D55F2B"/>
    <w:rsid w:val="00D71A98"/>
    <w:rsid w:val="00D7281A"/>
    <w:rsid w:val="00D82D1B"/>
    <w:rsid w:val="00D92533"/>
    <w:rsid w:val="00DA01F6"/>
    <w:rsid w:val="00DB23E5"/>
    <w:rsid w:val="00DC5F3A"/>
    <w:rsid w:val="00DD7D55"/>
    <w:rsid w:val="00DE30E3"/>
    <w:rsid w:val="00DF1074"/>
    <w:rsid w:val="00DF16FD"/>
    <w:rsid w:val="00E1733F"/>
    <w:rsid w:val="00E30EE7"/>
    <w:rsid w:val="00E35BC1"/>
    <w:rsid w:val="00E36913"/>
    <w:rsid w:val="00E56840"/>
    <w:rsid w:val="00E706B9"/>
    <w:rsid w:val="00E94420"/>
    <w:rsid w:val="00E95886"/>
    <w:rsid w:val="00EA5595"/>
    <w:rsid w:val="00EC4355"/>
    <w:rsid w:val="00EC5BA5"/>
    <w:rsid w:val="00ED09F7"/>
    <w:rsid w:val="00ED6932"/>
    <w:rsid w:val="00EF4E75"/>
    <w:rsid w:val="00F12C9B"/>
    <w:rsid w:val="00F15992"/>
    <w:rsid w:val="00F206D5"/>
    <w:rsid w:val="00F26440"/>
    <w:rsid w:val="00F306BF"/>
    <w:rsid w:val="00F33EE4"/>
    <w:rsid w:val="00F35F49"/>
    <w:rsid w:val="00F46F65"/>
    <w:rsid w:val="00F506C6"/>
    <w:rsid w:val="00F54F5C"/>
    <w:rsid w:val="00F60906"/>
    <w:rsid w:val="00F61F14"/>
    <w:rsid w:val="00F64C2C"/>
    <w:rsid w:val="00F725CF"/>
    <w:rsid w:val="00F8262D"/>
    <w:rsid w:val="00F91529"/>
    <w:rsid w:val="00FA4A76"/>
    <w:rsid w:val="00FC37A3"/>
    <w:rsid w:val="00FE2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CBAFBA"/>
  <w15:chartTrackingRefBased/>
  <w15:docId w15:val="{29710B4F-3B8C-4EA7-A907-84BC01E9E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48E0"/>
  </w:style>
  <w:style w:type="paragraph" w:styleId="Heading1">
    <w:name w:val="heading 1"/>
    <w:basedOn w:val="Normal"/>
    <w:next w:val="Normal"/>
    <w:link w:val="Heading1Char"/>
    <w:uiPriority w:val="9"/>
    <w:qFormat/>
    <w:rsid w:val="004548E0"/>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4548E0"/>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unhideWhenUsed/>
    <w:qFormat/>
    <w:rsid w:val="004548E0"/>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semiHidden/>
    <w:unhideWhenUsed/>
    <w:qFormat/>
    <w:rsid w:val="004548E0"/>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unhideWhenUsed/>
    <w:qFormat/>
    <w:rsid w:val="004548E0"/>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4548E0"/>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4548E0"/>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4548E0"/>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4548E0"/>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uiPriority w:val="35"/>
    <w:unhideWhenUsed/>
    <w:qFormat/>
    <w:rsid w:val="004548E0"/>
    <w:pPr>
      <w:spacing w:line="240" w:lineRule="auto"/>
    </w:pPr>
    <w:rPr>
      <w:b/>
      <w:bCs/>
      <w:smallCaps/>
      <w:color w:val="44546A"/>
    </w:rPr>
  </w:style>
  <w:style w:type="character" w:customStyle="1" w:styleId="EquationCaption">
    <w:name w:val="_Equation Caption"/>
  </w:style>
  <w:style w:type="paragraph" w:styleId="Title">
    <w:name w:val="Title"/>
    <w:basedOn w:val="Normal"/>
    <w:next w:val="Normal"/>
    <w:link w:val="TitleChar"/>
    <w:uiPriority w:val="10"/>
    <w:qFormat/>
    <w:rsid w:val="004548E0"/>
    <w:pPr>
      <w:spacing w:after="0" w:line="204" w:lineRule="auto"/>
      <w:contextualSpacing/>
    </w:pPr>
    <w:rPr>
      <w:rFonts w:ascii="Calibri Light" w:eastAsia="SimSun" w:hAnsi="Calibri Light" w:cs="Times New Roman"/>
      <w:caps/>
      <w:color w:val="44546A"/>
      <w:spacing w:val="-15"/>
      <w:sz w:val="72"/>
      <w:szCs w:val="72"/>
    </w:rPr>
  </w:style>
  <w:style w:type="paragraph" w:styleId="BodyText">
    <w:name w:val="Body Text"/>
    <w:basedOn w:val="Normal"/>
    <w:rPr>
      <w:rFonts w:ascii="Times New Roman" w:hAnsi="Times New Roman"/>
      <w:sz w:val="24"/>
    </w:rPr>
  </w:style>
  <w:style w:type="paragraph" w:styleId="BodyTextIndent3">
    <w:name w:val="Body Text Indent 3"/>
    <w:basedOn w:val="Normal"/>
    <w:pPr>
      <w:spacing w:line="240" w:lineRule="exact"/>
      <w:ind w:left="360"/>
    </w:pPr>
    <w:rPr>
      <w:rFonts w:ascii="CG Times (W1)" w:hAnsi="CG Times (W1)"/>
      <w:sz w:val="24"/>
    </w:rPr>
  </w:style>
  <w:style w:type="paragraph" w:styleId="BodyText2">
    <w:name w:val="Body Text 2"/>
    <w:basedOn w:val="Normal"/>
    <w:pPr>
      <w:tabs>
        <w:tab w:val="left" w:pos="360"/>
      </w:tabs>
      <w:spacing w:line="240" w:lineRule="exact"/>
      <w:ind w:left="360"/>
    </w:pPr>
    <w:rPr>
      <w:rFonts w:ascii="Times New Roman" w:hAnsi="Times New Roman"/>
    </w:rPr>
  </w:style>
  <w:style w:type="paragraph" w:styleId="BodyTextIndent">
    <w:name w:val="Body Text Indent"/>
    <w:basedOn w:val="Normal"/>
    <w:pPr>
      <w:spacing w:line="240" w:lineRule="exact"/>
      <w:ind w:left="720" w:hanging="360"/>
    </w:pPr>
    <w:rPr>
      <w:rFonts w:ascii="CG Times (W1)" w:hAnsi="CG Times (W1)"/>
      <w:sz w:val="24"/>
    </w:rPr>
  </w:style>
  <w:style w:type="character" w:styleId="Hyperlink">
    <w:name w:val="Hyperlink"/>
    <w:rPr>
      <w:color w:val="0000FF"/>
      <w:u w:val="single"/>
    </w:rPr>
  </w:style>
  <w:style w:type="paragraph" w:styleId="BodyTextIndent2">
    <w:name w:val="Body Text Indent 2"/>
    <w:basedOn w:val="Normal"/>
    <w:pPr>
      <w:spacing w:line="240" w:lineRule="exact"/>
      <w:ind w:left="360"/>
      <w:jc w:val="both"/>
    </w:pPr>
    <w:rPr>
      <w:rFonts w:ascii="CG Times (W1)" w:hAnsi="CG Times (W1)"/>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2431EB"/>
    <w:rPr>
      <w:rFonts w:ascii="Tahoma" w:hAnsi="Tahoma" w:cs="Tahoma"/>
      <w:sz w:val="16"/>
      <w:szCs w:val="16"/>
    </w:rPr>
  </w:style>
  <w:style w:type="character" w:styleId="CommentReference">
    <w:name w:val="annotation reference"/>
    <w:semiHidden/>
    <w:rsid w:val="002F5C32"/>
    <w:rPr>
      <w:sz w:val="16"/>
      <w:szCs w:val="16"/>
    </w:rPr>
  </w:style>
  <w:style w:type="paragraph" w:styleId="CommentText">
    <w:name w:val="annotation text"/>
    <w:basedOn w:val="Normal"/>
    <w:semiHidden/>
    <w:rsid w:val="002F5C32"/>
  </w:style>
  <w:style w:type="paragraph" w:styleId="CommentSubject">
    <w:name w:val="annotation subject"/>
    <w:basedOn w:val="CommentText"/>
    <w:next w:val="CommentText"/>
    <w:semiHidden/>
    <w:rsid w:val="002F5C32"/>
    <w:rPr>
      <w:b/>
      <w:bCs/>
    </w:rPr>
  </w:style>
  <w:style w:type="table" w:styleId="TableWeb3">
    <w:name w:val="Table Web 3"/>
    <w:basedOn w:val="TableNormal"/>
    <w:rsid w:val="00B517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B5175B"/>
    <w:pPr>
      <w:ind w:left="720"/>
      <w:contextualSpacing/>
    </w:pPr>
  </w:style>
  <w:style w:type="character" w:customStyle="1" w:styleId="Heading1Char">
    <w:name w:val="Heading 1 Char"/>
    <w:link w:val="Heading1"/>
    <w:uiPriority w:val="9"/>
    <w:rsid w:val="004548E0"/>
    <w:rPr>
      <w:rFonts w:ascii="Calibri Light" w:eastAsia="SimSun" w:hAnsi="Calibri Light" w:cs="Times New Roman"/>
      <w:color w:val="1F4E79"/>
      <w:sz w:val="36"/>
      <w:szCs w:val="36"/>
    </w:rPr>
  </w:style>
  <w:style w:type="character" w:customStyle="1" w:styleId="Heading2Char">
    <w:name w:val="Heading 2 Char"/>
    <w:link w:val="Heading2"/>
    <w:uiPriority w:val="9"/>
    <w:rsid w:val="004548E0"/>
    <w:rPr>
      <w:rFonts w:ascii="Calibri Light" w:eastAsia="SimSun" w:hAnsi="Calibri Light" w:cs="Times New Roman"/>
      <w:color w:val="2E74B5"/>
      <w:sz w:val="32"/>
      <w:szCs w:val="32"/>
    </w:rPr>
  </w:style>
  <w:style w:type="character" w:customStyle="1" w:styleId="Heading3Char">
    <w:name w:val="Heading 3 Char"/>
    <w:link w:val="Heading3"/>
    <w:uiPriority w:val="9"/>
    <w:rsid w:val="004548E0"/>
    <w:rPr>
      <w:rFonts w:ascii="Calibri Light" w:eastAsia="SimSun" w:hAnsi="Calibri Light" w:cs="Times New Roman"/>
      <w:color w:val="2E74B5"/>
      <w:sz w:val="28"/>
      <w:szCs w:val="28"/>
    </w:rPr>
  </w:style>
  <w:style w:type="character" w:customStyle="1" w:styleId="Heading4Char">
    <w:name w:val="Heading 4 Char"/>
    <w:link w:val="Heading4"/>
    <w:uiPriority w:val="9"/>
    <w:semiHidden/>
    <w:rsid w:val="004548E0"/>
    <w:rPr>
      <w:rFonts w:ascii="Calibri Light" w:eastAsia="SimSun" w:hAnsi="Calibri Light" w:cs="Times New Roman"/>
      <w:color w:val="2E74B5"/>
      <w:sz w:val="24"/>
      <w:szCs w:val="24"/>
    </w:rPr>
  </w:style>
  <w:style w:type="character" w:customStyle="1" w:styleId="Heading5Char">
    <w:name w:val="Heading 5 Char"/>
    <w:link w:val="Heading5"/>
    <w:uiPriority w:val="9"/>
    <w:rsid w:val="004548E0"/>
    <w:rPr>
      <w:rFonts w:ascii="Calibri Light" w:eastAsia="SimSun" w:hAnsi="Calibri Light" w:cs="Times New Roman"/>
      <w:caps/>
      <w:color w:val="2E74B5"/>
    </w:rPr>
  </w:style>
  <w:style w:type="character" w:customStyle="1" w:styleId="Heading6Char">
    <w:name w:val="Heading 6 Char"/>
    <w:link w:val="Heading6"/>
    <w:uiPriority w:val="9"/>
    <w:semiHidden/>
    <w:rsid w:val="004548E0"/>
    <w:rPr>
      <w:rFonts w:ascii="Calibri Light" w:eastAsia="SimSun" w:hAnsi="Calibri Light" w:cs="Times New Roman"/>
      <w:i/>
      <w:iCs/>
      <w:caps/>
      <w:color w:val="1F4E79"/>
    </w:rPr>
  </w:style>
  <w:style w:type="character" w:customStyle="1" w:styleId="Heading7Char">
    <w:name w:val="Heading 7 Char"/>
    <w:link w:val="Heading7"/>
    <w:uiPriority w:val="9"/>
    <w:semiHidden/>
    <w:rsid w:val="004548E0"/>
    <w:rPr>
      <w:rFonts w:ascii="Calibri Light" w:eastAsia="SimSun" w:hAnsi="Calibri Light" w:cs="Times New Roman"/>
      <w:b/>
      <w:bCs/>
      <w:color w:val="1F4E79"/>
    </w:rPr>
  </w:style>
  <w:style w:type="character" w:customStyle="1" w:styleId="Heading8Char">
    <w:name w:val="Heading 8 Char"/>
    <w:link w:val="Heading8"/>
    <w:uiPriority w:val="9"/>
    <w:semiHidden/>
    <w:rsid w:val="004548E0"/>
    <w:rPr>
      <w:rFonts w:ascii="Calibri Light" w:eastAsia="SimSun" w:hAnsi="Calibri Light" w:cs="Times New Roman"/>
      <w:b/>
      <w:bCs/>
      <w:i/>
      <w:iCs/>
      <w:color w:val="1F4E79"/>
    </w:rPr>
  </w:style>
  <w:style w:type="character" w:customStyle="1" w:styleId="Heading9Char">
    <w:name w:val="Heading 9 Char"/>
    <w:link w:val="Heading9"/>
    <w:uiPriority w:val="9"/>
    <w:semiHidden/>
    <w:rsid w:val="004548E0"/>
    <w:rPr>
      <w:rFonts w:ascii="Calibri Light" w:eastAsia="SimSun" w:hAnsi="Calibri Light" w:cs="Times New Roman"/>
      <w:i/>
      <w:iCs/>
      <w:color w:val="1F4E79"/>
    </w:rPr>
  </w:style>
  <w:style w:type="character" w:customStyle="1" w:styleId="TitleChar">
    <w:name w:val="Title Char"/>
    <w:link w:val="Title"/>
    <w:uiPriority w:val="10"/>
    <w:rsid w:val="004548E0"/>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4548E0"/>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4548E0"/>
    <w:rPr>
      <w:rFonts w:ascii="Calibri Light" w:eastAsia="SimSun" w:hAnsi="Calibri Light" w:cs="Times New Roman"/>
      <w:color w:val="5B9BD5"/>
      <w:sz w:val="28"/>
      <w:szCs w:val="28"/>
    </w:rPr>
  </w:style>
  <w:style w:type="character" w:styleId="Strong">
    <w:name w:val="Strong"/>
    <w:uiPriority w:val="22"/>
    <w:qFormat/>
    <w:rsid w:val="004548E0"/>
    <w:rPr>
      <w:b/>
      <w:bCs/>
    </w:rPr>
  </w:style>
  <w:style w:type="character" w:styleId="Emphasis">
    <w:name w:val="Emphasis"/>
    <w:uiPriority w:val="20"/>
    <w:qFormat/>
    <w:rsid w:val="004548E0"/>
    <w:rPr>
      <w:i/>
      <w:iCs/>
    </w:rPr>
  </w:style>
  <w:style w:type="paragraph" w:styleId="NoSpacing">
    <w:name w:val="No Spacing"/>
    <w:uiPriority w:val="1"/>
    <w:qFormat/>
    <w:rsid w:val="004548E0"/>
    <w:pPr>
      <w:spacing w:after="0" w:line="240" w:lineRule="auto"/>
    </w:pPr>
  </w:style>
  <w:style w:type="paragraph" w:styleId="Quote">
    <w:name w:val="Quote"/>
    <w:basedOn w:val="Normal"/>
    <w:next w:val="Normal"/>
    <w:link w:val="QuoteChar"/>
    <w:uiPriority w:val="29"/>
    <w:qFormat/>
    <w:rsid w:val="004548E0"/>
    <w:pPr>
      <w:spacing w:before="120" w:after="120"/>
      <w:ind w:left="720"/>
    </w:pPr>
    <w:rPr>
      <w:color w:val="44546A"/>
      <w:sz w:val="24"/>
      <w:szCs w:val="24"/>
    </w:rPr>
  </w:style>
  <w:style w:type="character" w:customStyle="1" w:styleId="QuoteChar">
    <w:name w:val="Quote Char"/>
    <w:link w:val="Quote"/>
    <w:uiPriority w:val="29"/>
    <w:rsid w:val="004548E0"/>
    <w:rPr>
      <w:color w:val="44546A"/>
      <w:sz w:val="24"/>
      <w:szCs w:val="24"/>
    </w:rPr>
  </w:style>
  <w:style w:type="paragraph" w:styleId="IntenseQuote">
    <w:name w:val="Intense Quote"/>
    <w:basedOn w:val="Normal"/>
    <w:next w:val="Normal"/>
    <w:link w:val="IntenseQuoteChar"/>
    <w:uiPriority w:val="30"/>
    <w:qFormat/>
    <w:rsid w:val="004548E0"/>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4548E0"/>
    <w:rPr>
      <w:rFonts w:ascii="Calibri Light" w:eastAsia="SimSun" w:hAnsi="Calibri Light" w:cs="Times New Roman"/>
      <w:color w:val="44546A"/>
      <w:spacing w:val="-6"/>
      <w:sz w:val="32"/>
      <w:szCs w:val="32"/>
    </w:rPr>
  </w:style>
  <w:style w:type="character" w:styleId="SubtleEmphasis">
    <w:name w:val="Subtle Emphasis"/>
    <w:uiPriority w:val="19"/>
    <w:qFormat/>
    <w:rsid w:val="004548E0"/>
    <w:rPr>
      <w:i/>
      <w:iCs/>
      <w:color w:val="595959"/>
    </w:rPr>
  </w:style>
  <w:style w:type="character" w:styleId="IntenseEmphasis">
    <w:name w:val="Intense Emphasis"/>
    <w:uiPriority w:val="21"/>
    <w:qFormat/>
    <w:rsid w:val="004548E0"/>
    <w:rPr>
      <w:b/>
      <w:bCs/>
      <w:i/>
      <w:iCs/>
    </w:rPr>
  </w:style>
  <w:style w:type="character" w:styleId="SubtleReference">
    <w:name w:val="Subtle Reference"/>
    <w:uiPriority w:val="31"/>
    <w:qFormat/>
    <w:rsid w:val="004548E0"/>
    <w:rPr>
      <w:smallCaps/>
      <w:color w:val="595959"/>
      <w:u w:val="none" w:color="7F7F7F"/>
      <w:bdr w:val="none" w:sz="0" w:space="0" w:color="auto"/>
    </w:rPr>
  </w:style>
  <w:style w:type="character" w:styleId="IntenseReference">
    <w:name w:val="Intense Reference"/>
    <w:uiPriority w:val="32"/>
    <w:qFormat/>
    <w:rsid w:val="004548E0"/>
    <w:rPr>
      <w:b/>
      <w:bCs/>
      <w:smallCaps/>
      <w:color w:val="44546A"/>
      <w:u w:val="single"/>
    </w:rPr>
  </w:style>
  <w:style w:type="character" w:styleId="BookTitle">
    <w:name w:val="Book Title"/>
    <w:uiPriority w:val="33"/>
    <w:qFormat/>
    <w:rsid w:val="004548E0"/>
    <w:rPr>
      <w:b/>
      <w:bCs/>
      <w:smallCaps/>
      <w:spacing w:val="10"/>
    </w:rPr>
  </w:style>
  <w:style w:type="paragraph" w:styleId="TOCHeading">
    <w:name w:val="TOC Heading"/>
    <w:basedOn w:val="Heading1"/>
    <w:next w:val="Normal"/>
    <w:uiPriority w:val="39"/>
    <w:semiHidden/>
    <w:unhideWhenUsed/>
    <w:qFormat/>
    <w:rsid w:val="004548E0"/>
    <w:pPr>
      <w:outlineLvl w:val="9"/>
    </w:pPr>
  </w:style>
  <w:style w:type="paragraph" w:styleId="NormalWeb">
    <w:name w:val="Normal (Web)"/>
    <w:basedOn w:val="Normal"/>
    <w:uiPriority w:val="99"/>
    <w:unhideWhenUsed/>
    <w:rsid w:val="00E94420"/>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FooterChar">
    <w:name w:val="Footer Char"/>
    <w:basedOn w:val="DefaultParagraphFont"/>
    <w:link w:val="Footer"/>
    <w:uiPriority w:val="99"/>
    <w:rsid w:val="005A6D70"/>
  </w:style>
  <w:style w:type="character" w:styleId="UnresolvedMention">
    <w:name w:val="Unresolved Mention"/>
    <w:basedOn w:val="DefaultParagraphFont"/>
    <w:uiPriority w:val="99"/>
    <w:semiHidden/>
    <w:unhideWhenUsed/>
    <w:rsid w:val="00027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98606">
      <w:bodyDiv w:val="1"/>
      <w:marLeft w:val="0"/>
      <w:marRight w:val="0"/>
      <w:marTop w:val="0"/>
      <w:marBottom w:val="0"/>
      <w:divBdr>
        <w:top w:val="none" w:sz="0" w:space="0" w:color="auto"/>
        <w:left w:val="none" w:sz="0" w:space="0" w:color="auto"/>
        <w:bottom w:val="none" w:sz="0" w:space="0" w:color="auto"/>
        <w:right w:val="none" w:sz="0" w:space="0" w:color="auto"/>
      </w:divBdr>
    </w:div>
    <w:div w:id="915431441">
      <w:bodyDiv w:val="1"/>
      <w:marLeft w:val="0"/>
      <w:marRight w:val="0"/>
      <w:marTop w:val="0"/>
      <w:marBottom w:val="0"/>
      <w:divBdr>
        <w:top w:val="none" w:sz="0" w:space="0" w:color="auto"/>
        <w:left w:val="none" w:sz="0" w:space="0" w:color="auto"/>
        <w:bottom w:val="none" w:sz="0" w:space="0" w:color="auto"/>
        <w:right w:val="none" w:sz="0" w:space="0" w:color="auto"/>
      </w:divBdr>
    </w:div>
    <w:div w:id="1259020660">
      <w:bodyDiv w:val="1"/>
      <w:marLeft w:val="0"/>
      <w:marRight w:val="0"/>
      <w:marTop w:val="0"/>
      <w:marBottom w:val="0"/>
      <w:divBdr>
        <w:top w:val="none" w:sz="0" w:space="0" w:color="auto"/>
        <w:left w:val="none" w:sz="0" w:space="0" w:color="auto"/>
        <w:bottom w:val="none" w:sz="0" w:space="0" w:color="auto"/>
        <w:right w:val="none" w:sz="0" w:space="0" w:color="auto"/>
      </w:divBdr>
    </w:div>
    <w:div w:id="1473250763">
      <w:bodyDiv w:val="1"/>
      <w:marLeft w:val="0"/>
      <w:marRight w:val="0"/>
      <w:marTop w:val="0"/>
      <w:marBottom w:val="0"/>
      <w:divBdr>
        <w:top w:val="none" w:sz="0" w:space="0" w:color="auto"/>
        <w:left w:val="none" w:sz="0" w:space="0" w:color="auto"/>
        <w:bottom w:val="none" w:sz="0" w:space="0" w:color="auto"/>
        <w:right w:val="none" w:sz="0" w:space="0" w:color="auto"/>
      </w:divBdr>
    </w:div>
    <w:div w:id="171569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ctor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C74B9-816F-49B0-AA3B-985F9CF0F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Rhode Island Foundation</vt:lpstr>
    </vt:vector>
  </TitlesOfParts>
  <Company>Council on Foundations</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Rhode Island Foundation</dc:title>
  <dc:subject/>
  <dc:creator>Gail Ludwig</dc:creator>
  <cp:keywords/>
  <cp:lastModifiedBy>Victoria Baker</cp:lastModifiedBy>
  <cp:revision>9</cp:revision>
  <cp:lastPrinted>2018-02-08T15:53:00Z</cp:lastPrinted>
  <dcterms:created xsi:type="dcterms:W3CDTF">2019-10-28T18:09:00Z</dcterms:created>
  <dcterms:modified xsi:type="dcterms:W3CDTF">2019-10-28T21:05:00Z</dcterms:modified>
</cp:coreProperties>
</file>